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A433" w14:textId="77777777" w:rsidR="00F07842" w:rsidRPr="00F07842" w:rsidRDefault="00F07842" w:rsidP="00F07842">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r w:rsidRPr="00F07842">
        <w:rPr>
          <w:rFonts w:ascii="Times New Roman" w:eastAsia="Times New Roman" w:hAnsi="Times New Roman" w:cs="Times New Roman"/>
          <w:b/>
          <w:sz w:val="24"/>
          <w:szCs w:val="24"/>
        </w:rPr>
        <w:t>TIRGUS IZPĒTE</w:t>
      </w:r>
    </w:p>
    <w:p w14:paraId="708D3787" w14:textId="77777777" w:rsidR="00F07842" w:rsidRPr="00F07842" w:rsidRDefault="00F07842" w:rsidP="00F07842">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p>
    <w:p w14:paraId="749831BF" w14:textId="46072401" w:rsidR="00F07842" w:rsidRPr="00F07842" w:rsidRDefault="00F07842" w:rsidP="00F07842">
      <w:pPr>
        <w:spacing w:after="0" w:line="240" w:lineRule="auto"/>
        <w:ind w:left="567"/>
        <w:jc w:val="center"/>
        <w:rPr>
          <w:rFonts w:ascii="Times New Roman Bold" w:eastAsia="Times New Roman" w:hAnsi="Times New Roman Bold" w:cs="Times New Roman"/>
          <w:b/>
          <w:bCs/>
          <w:caps/>
          <w:color w:val="000000"/>
          <w:sz w:val="24"/>
          <w:szCs w:val="24"/>
          <w:lang w:eastAsia="lv-LV"/>
        </w:rPr>
      </w:pPr>
      <w:r>
        <w:rPr>
          <w:rFonts w:ascii="Times New Roman Bold" w:eastAsia="Times New Roman" w:hAnsi="Times New Roman Bold" w:cs="Times New Roman"/>
          <w:b/>
          <w:bCs/>
          <w:caps/>
          <w:color w:val="000000"/>
          <w:sz w:val="24"/>
          <w:szCs w:val="24"/>
          <w:lang w:eastAsia="lv-LV"/>
        </w:rPr>
        <w:t>Zāles pļaušanas traktora iegāde</w:t>
      </w:r>
      <w:r w:rsidRPr="00F07842">
        <w:rPr>
          <w:rFonts w:ascii="Times New Roman Bold" w:eastAsia="Times New Roman" w:hAnsi="Times New Roman Bold" w:cs="Times New Roman"/>
          <w:b/>
          <w:bCs/>
          <w:caps/>
          <w:color w:val="000000"/>
          <w:sz w:val="24"/>
          <w:szCs w:val="24"/>
          <w:lang w:eastAsia="lv-LV"/>
        </w:rPr>
        <w:t xml:space="preserve"> LAZDULEJAS pagasta pārvaldes vajadzībām</w:t>
      </w:r>
    </w:p>
    <w:p w14:paraId="0DB96865" w14:textId="5FAEC1DE" w:rsidR="00F07842" w:rsidRPr="00F07842" w:rsidRDefault="00F07842" w:rsidP="00F07842">
      <w:pPr>
        <w:spacing w:after="0" w:line="240" w:lineRule="auto"/>
        <w:ind w:left="567"/>
        <w:jc w:val="center"/>
        <w:rPr>
          <w:rFonts w:ascii="Times New Roman Bold" w:eastAsia="Times New Roman" w:hAnsi="Times New Roman Bold" w:cs="Times New Roman"/>
          <w:b/>
          <w:caps/>
          <w:color w:val="000000"/>
          <w:sz w:val="24"/>
          <w:szCs w:val="24"/>
        </w:rPr>
      </w:pPr>
      <w:r w:rsidRPr="00F07842">
        <w:rPr>
          <w:rFonts w:ascii="Times New Roman Bold" w:eastAsia="Times New Roman" w:hAnsi="Times New Roman Bold" w:cs="Times New Roman"/>
          <w:b/>
          <w:caps/>
          <w:color w:val="000000"/>
          <w:sz w:val="24"/>
          <w:szCs w:val="24"/>
        </w:rPr>
        <w:t>ID Nr. BNP TI 2021/</w:t>
      </w:r>
      <w:r>
        <w:rPr>
          <w:rFonts w:ascii="Times New Roman Bold" w:eastAsia="Times New Roman" w:hAnsi="Times New Roman Bold" w:cs="Times New Roman"/>
          <w:b/>
          <w:caps/>
          <w:color w:val="000000"/>
          <w:sz w:val="24"/>
          <w:szCs w:val="24"/>
        </w:rPr>
        <w:t>104</w:t>
      </w:r>
    </w:p>
    <w:p w14:paraId="1CE6B5D9" w14:textId="77777777" w:rsidR="00F07842" w:rsidRPr="00F07842" w:rsidRDefault="00F07842" w:rsidP="00F07842">
      <w:pPr>
        <w:spacing w:after="0" w:line="240" w:lineRule="auto"/>
        <w:ind w:left="567"/>
        <w:jc w:val="center"/>
        <w:rPr>
          <w:rFonts w:ascii="Times New Roman Bold" w:eastAsia="Times New Roman" w:hAnsi="Times New Roman Bold" w:cs="Times New Roman"/>
          <w:b/>
          <w:caps/>
          <w:color w:val="000000"/>
          <w:sz w:val="24"/>
          <w:szCs w:val="24"/>
        </w:rPr>
      </w:pPr>
    </w:p>
    <w:p w14:paraId="59DB006D" w14:textId="77777777" w:rsidR="00F07842" w:rsidRPr="00F07842" w:rsidRDefault="00F07842" w:rsidP="00F07842">
      <w:pPr>
        <w:spacing w:after="0" w:line="240" w:lineRule="auto"/>
        <w:rPr>
          <w:rFonts w:ascii="Times New Roman" w:eastAsia="Times New Roman" w:hAnsi="Times New Roman" w:cs="Times New Roman"/>
          <w:b/>
          <w:bCs/>
          <w:sz w:val="24"/>
          <w:szCs w:val="24"/>
          <w:lang w:eastAsia="lv-LV"/>
        </w:rPr>
      </w:pPr>
      <w:r w:rsidRPr="00F07842">
        <w:rPr>
          <w:rFonts w:ascii="Times New Roman" w:eastAsia="Times New Roman" w:hAnsi="Times New Roman" w:cs="Times New Roman"/>
          <w:b/>
          <w:bCs/>
          <w:sz w:val="24"/>
          <w:szCs w:val="24"/>
          <w:lang w:eastAsia="lv-LV"/>
        </w:rPr>
        <w:t>Informācija par pasūtītāju:</w:t>
      </w:r>
    </w:p>
    <w:tbl>
      <w:tblPr>
        <w:tblW w:w="9347" w:type="dxa"/>
        <w:jc w:val="center"/>
        <w:tblLook w:val="04A0" w:firstRow="1" w:lastRow="0" w:firstColumn="1" w:lastColumn="0" w:noHBand="0" w:noVBand="1"/>
      </w:tblPr>
      <w:tblGrid>
        <w:gridCol w:w="3401"/>
        <w:gridCol w:w="5946"/>
      </w:tblGrid>
      <w:tr w:rsidR="00F07842" w:rsidRPr="00F07842" w14:paraId="13A89569" w14:textId="77777777" w:rsidTr="00F0784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41AC3116" w14:textId="77777777" w:rsidR="00F07842" w:rsidRPr="00F07842" w:rsidRDefault="00F07842" w:rsidP="00F07842">
            <w:pPr>
              <w:keepNext/>
              <w:spacing w:after="0" w:line="240" w:lineRule="auto"/>
              <w:outlineLvl w:val="0"/>
              <w:rPr>
                <w:rFonts w:ascii="Times New Roman" w:eastAsia="Times New Roman" w:hAnsi="Times New Roman" w:cs="Times New Roman"/>
                <w:sz w:val="24"/>
                <w:szCs w:val="24"/>
              </w:rPr>
            </w:pPr>
            <w:r w:rsidRPr="00F07842">
              <w:rPr>
                <w:rFonts w:ascii="Times New Roman" w:eastAsia="Times New Roman" w:hAnsi="Times New Roman" w:cs="Times New Roman"/>
                <w:sz w:val="24"/>
                <w:szCs w:val="24"/>
              </w:rPr>
              <w:t xml:space="preserve">Nosaukums </w:t>
            </w:r>
          </w:p>
        </w:tc>
        <w:tc>
          <w:tcPr>
            <w:tcW w:w="5946" w:type="dxa"/>
            <w:tcBorders>
              <w:top w:val="single" w:sz="4" w:space="0" w:color="000000"/>
              <w:left w:val="single" w:sz="4" w:space="0" w:color="000000"/>
              <w:bottom w:val="single" w:sz="4" w:space="0" w:color="000000"/>
              <w:right w:val="single" w:sz="4" w:space="0" w:color="000000"/>
            </w:tcBorders>
            <w:hideMark/>
          </w:tcPr>
          <w:p w14:paraId="05E3EA85" w14:textId="77777777" w:rsidR="00F07842" w:rsidRPr="00F07842" w:rsidRDefault="00F07842" w:rsidP="00F07842">
            <w:pPr>
              <w:spacing w:after="0" w:line="240" w:lineRule="auto"/>
              <w:ind w:left="567"/>
              <w:jc w:val="center"/>
              <w:rPr>
                <w:rFonts w:ascii="Times New Roman" w:eastAsia="Times New Roman" w:hAnsi="Times New Roman" w:cs="Times New Roman"/>
                <w:sz w:val="24"/>
                <w:szCs w:val="24"/>
                <w:lang w:eastAsia="lv-LV"/>
              </w:rPr>
            </w:pPr>
            <w:r w:rsidRPr="00F07842">
              <w:rPr>
                <w:rFonts w:ascii="Times New Roman" w:eastAsia="Times New Roman" w:hAnsi="Times New Roman" w:cs="Times New Roman"/>
                <w:sz w:val="24"/>
                <w:szCs w:val="24"/>
                <w:lang w:eastAsia="lv-LV"/>
              </w:rPr>
              <w:t>Balvu novada pašvaldība</w:t>
            </w:r>
          </w:p>
        </w:tc>
      </w:tr>
      <w:tr w:rsidR="00F07842" w:rsidRPr="00F07842" w14:paraId="0383DFA3" w14:textId="77777777" w:rsidTr="00F0784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45788D40" w14:textId="77777777" w:rsidR="00F07842" w:rsidRPr="00F07842" w:rsidRDefault="00F07842" w:rsidP="00F07842">
            <w:pPr>
              <w:spacing w:after="0" w:line="240" w:lineRule="auto"/>
              <w:rPr>
                <w:rFonts w:ascii="Times New Roman" w:eastAsia="Times New Roman" w:hAnsi="Times New Roman" w:cs="Times New Roman"/>
                <w:sz w:val="24"/>
                <w:szCs w:val="24"/>
              </w:rPr>
            </w:pPr>
            <w:r w:rsidRPr="00F07842">
              <w:rPr>
                <w:rFonts w:ascii="Times New Roman" w:eastAsia="Times New Roman" w:hAnsi="Times New Roman" w:cs="Times New Roman"/>
                <w:sz w:val="24"/>
                <w:szCs w:val="24"/>
              </w:rP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hideMark/>
          </w:tcPr>
          <w:p w14:paraId="3CCF9B41" w14:textId="77777777" w:rsidR="00F07842" w:rsidRPr="00F07842" w:rsidRDefault="00F07842" w:rsidP="00F07842">
            <w:pPr>
              <w:spacing w:after="0" w:line="240" w:lineRule="auto"/>
              <w:ind w:left="567"/>
              <w:jc w:val="center"/>
              <w:rPr>
                <w:rFonts w:ascii="Times New Roman" w:eastAsia="Times New Roman" w:hAnsi="Times New Roman" w:cs="Times New Roman"/>
                <w:sz w:val="24"/>
                <w:szCs w:val="24"/>
                <w:lang w:eastAsia="lv-LV"/>
              </w:rPr>
            </w:pPr>
            <w:r w:rsidRPr="00F07842">
              <w:rPr>
                <w:rFonts w:ascii="Times New Roman" w:eastAsia="Times New Roman" w:hAnsi="Times New Roman" w:cs="Times New Roman"/>
                <w:sz w:val="24"/>
                <w:szCs w:val="24"/>
                <w:lang w:eastAsia="lv-LV"/>
              </w:rPr>
              <w:t>90009115622</w:t>
            </w:r>
          </w:p>
        </w:tc>
      </w:tr>
      <w:tr w:rsidR="00F07842" w:rsidRPr="00F07842" w14:paraId="2946D991" w14:textId="77777777" w:rsidTr="00F0784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75272D94" w14:textId="77777777" w:rsidR="00F07842" w:rsidRPr="00F07842" w:rsidRDefault="00F07842" w:rsidP="00F07842">
            <w:pPr>
              <w:spacing w:after="0" w:line="240" w:lineRule="auto"/>
              <w:rPr>
                <w:rFonts w:ascii="Times New Roman" w:eastAsia="Times New Roman" w:hAnsi="Times New Roman" w:cs="Times New Roman"/>
                <w:sz w:val="24"/>
                <w:szCs w:val="24"/>
              </w:rPr>
            </w:pPr>
            <w:r w:rsidRPr="00F07842">
              <w:rPr>
                <w:rFonts w:ascii="Times New Roman" w:eastAsia="Times New Roman" w:hAnsi="Times New Roman" w:cs="Times New Roman"/>
                <w:sz w:val="24"/>
                <w:szCs w:val="24"/>
              </w:rPr>
              <w:t>Juridiskā adrese</w:t>
            </w:r>
          </w:p>
        </w:tc>
        <w:tc>
          <w:tcPr>
            <w:tcW w:w="5946" w:type="dxa"/>
            <w:tcBorders>
              <w:top w:val="single" w:sz="4" w:space="0" w:color="000000"/>
              <w:left w:val="single" w:sz="4" w:space="0" w:color="000000"/>
              <w:bottom w:val="single" w:sz="4" w:space="0" w:color="000000"/>
              <w:right w:val="single" w:sz="4" w:space="0" w:color="000000"/>
            </w:tcBorders>
            <w:hideMark/>
          </w:tcPr>
          <w:p w14:paraId="7B0C7DE6" w14:textId="77777777" w:rsidR="00F07842" w:rsidRPr="00F07842" w:rsidRDefault="00F07842" w:rsidP="00F07842">
            <w:pPr>
              <w:spacing w:after="0" w:line="240" w:lineRule="auto"/>
              <w:ind w:left="567"/>
              <w:jc w:val="center"/>
              <w:rPr>
                <w:rFonts w:ascii="Times New Roman" w:eastAsia="Times New Roman" w:hAnsi="Times New Roman" w:cs="Times New Roman"/>
                <w:sz w:val="24"/>
                <w:szCs w:val="24"/>
                <w:lang w:eastAsia="lv-LV"/>
              </w:rPr>
            </w:pPr>
            <w:r w:rsidRPr="00F07842">
              <w:rPr>
                <w:rFonts w:ascii="Times New Roman" w:eastAsia="Times New Roman" w:hAnsi="Times New Roman" w:cs="Times New Roman"/>
                <w:sz w:val="24"/>
                <w:szCs w:val="24"/>
                <w:lang w:eastAsia="lv-LV"/>
              </w:rPr>
              <w:t>Bērzpils iela 1A, Balvi, Balvu novads</w:t>
            </w:r>
          </w:p>
        </w:tc>
      </w:tr>
      <w:tr w:rsidR="00F07842" w:rsidRPr="00F07842" w14:paraId="645062DB" w14:textId="77777777" w:rsidTr="00F0784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1E1550A4" w14:textId="77777777" w:rsidR="00F07842" w:rsidRPr="00F07842" w:rsidRDefault="00F07842" w:rsidP="00F07842">
            <w:pPr>
              <w:spacing w:after="0" w:line="240" w:lineRule="auto"/>
              <w:rPr>
                <w:rFonts w:ascii="Times New Roman" w:eastAsia="Times New Roman" w:hAnsi="Times New Roman" w:cs="Times New Roman"/>
                <w:b/>
                <w:sz w:val="24"/>
                <w:szCs w:val="24"/>
              </w:rPr>
            </w:pPr>
            <w:r w:rsidRPr="00F07842">
              <w:rPr>
                <w:rFonts w:ascii="Times New Roman" w:eastAsia="Times New Roman" w:hAnsi="Times New Roman" w:cs="Times New Roman"/>
                <w:b/>
                <w:sz w:val="24"/>
                <w:szCs w:val="24"/>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hideMark/>
          </w:tcPr>
          <w:p w14:paraId="32C36990" w14:textId="77777777" w:rsidR="00F07842" w:rsidRPr="00F07842" w:rsidRDefault="00F07842" w:rsidP="00F07842">
            <w:pPr>
              <w:spacing w:after="0" w:line="240" w:lineRule="auto"/>
              <w:jc w:val="center"/>
              <w:rPr>
                <w:rFonts w:ascii="Times New Roman" w:eastAsia="Times New Roman" w:hAnsi="Times New Roman" w:cs="Times New Roman"/>
                <w:b/>
                <w:bCs/>
                <w:iCs/>
                <w:sz w:val="24"/>
                <w:szCs w:val="24"/>
                <w:lang w:eastAsia="lv-LV"/>
              </w:rPr>
            </w:pPr>
            <w:r w:rsidRPr="00F07842">
              <w:rPr>
                <w:rFonts w:ascii="Times New Roman" w:eastAsia="Times New Roman" w:hAnsi="Times New Roman" w:cs="Times New Roman"/>
                <w:b/>
                <w:bCs/>
                <w:iCs/>
                <w:sz w:val="24"/>
                <w:szCs w:val="24"/>
                <w:lang w:eastAsia="lv-LV"/>
              </w:rPr>
              <w:t>Balvu novada pašvaldības Lazdulejas pagasta pārvalde</w:t>
            </w:r>
          </w:p>
          <w:p w14:paraId="0DB585D1" w14:textId="77777777" w:rsidR="00F07842" w:rsidRPr="00F07842" w:rsidRDefault="00F07842" w:rsidP="00F07842">
            <w:pPr>
              <w:spacing w:after="0" w:line="240" w:lineRule="auto"/>
              <w:jc w:val="center"/>
              <w:rPr>
                <w:rFonts w:ascii="Times New Roman" w:eastAsia="Times New Roman" w:hAnsi="Times New Roman" w:cs="Times New Roman"/>
                <w:iCs/>
                <w:sz w:val="24"/>
                <w:szCs w:val="24"/>
                <w:lang w:eastAsia="lv-LV"/>
              </w:rPr>
            </w:pPr>
            <w:r w:rsidRPr="00F07842">
              <w:rPr>
                <w:rFonts w:ascii="Times New Roman" w:eastAsia="Times New Roman" w:hAnsi="Times New Roman" w:cs="Times New Roman"/>
                <w:iCs/>
                <w:sz w:val="24"/>
                <w:szCs w:val="24"/>
                <w:lang w:eastAsia="lv-LV"/>
              </w:rPr>
              <w:t>Juridiskā adrese: Administratīvā ēka, Egļuciems, Lazdulejas pagasts, Balvu novads, LV-4592</w:t>
            </w:r>
          </w:p>
          <w:p w14:paraId="07DB67DD" w14:textId="77777777" w:rsidR="00F07842" w:rsidRPr="00F07842" w:rsidRDefault="00F07842" w:rsidP="00F07842">
            <w:pPr>
              <w:spacing w:after="0" w:line="240" w:lineRule="auto"/>
              <w:jc w:val="center"/>
              <w:rPr>
                <w:rFonts w:ascii="Times New Roman" w:eastAsia="Times New Roman" w:hAnsi="Times New Roman" w:cs="Times New Roman"/>
                <w:iCs/>
                <w:sz w:val="24"/>
                <w:szCs w:val="24"/>
                <w:lang w:eastAsia="lv-LV"/>
              </w:rPr>
            </w:pPr>
            <w:r w:rsidRPr="00F07842">
              <w:rPr>
                <w:rFonts w:ascii="Times New Roman" w:eastAsia="Times New Roman" w:hAnsi="Times New Roman" w:cs="Times New Roman"/>
                <w:iCs/>
                <w:sz w:val="24"/>
                <w:szCs w:val="24"/>
                <w:lang w:eastAsia="lv-LV"/>
              </w:rPr>
              <w:t>Reģistrācijas numurs 90009303061</w:t>
            </w:r>
          </w:p>
          <w:p w14:paraId="072C40F6" w14:textId="77777777" w:rsidR="00F07842" w:rsidRPr="00F07842" w:rsidRDefault="00F07842" w:rsidP="00F07842">
            <w:pPr>
              <w:widowControl w:val="0"/>
              <w:suppressAutoHyphens/>
              <w:spacing w:after="0" w:line="240" w:lineRule="auto"/>
              <w:jc w:val="center"/>
              <w:rPr>
                <w:rFonts w:ascii="Times New Roman" w:eastAsia="Times New Roman" w:hAnsi="Times New Roman" w:cs="Times New Roman"/>
                <w:color w:val="000000"/>
                <w:sz w:val="24"/>
                <w:szCs w:val="24"/>
              </w:rPr>
            </w:pPr>
            <w:r w:rsidRPr="00F07842">
              <w:rPr>
                <w:rFonts w:ascii="Times New Roman" w:eastAsia="Times New Roman" w:hAnsi="Times New Roman" w:cs="Times New Roman"/>
                <w:iCs/>
                <w:color w:val="000000"/>
                <w:sz w:val="24"/>
                <w:szCs w:val="24"/>
              </w:rPr>
              <w:t xml:space="preserve">Tālruņa Nr.: </w:t>
            </w:r>
            <w:r w:rsidRPr="00F07842">
              <w:rPr>
                <w:rFonts w:ascii="Times New Roman" w:eastAsia="Times New Roman" w:hAnsi="Times New Roman" w:cs="Times New Roman"/>
                <w:iCs/>
                <w:color w:val="000000"/>
                <w:sz w:val="24"/>
                <w:szCs w:val="24"/>
              </w:rPr>
              <w:tab/>
              <w:t xml:space="preserve"> 26618469,</w:t>
            </w:r>
          </w:p>
          <w:p w14:paraId="47C4CF45" w14:textId="77777777" w:rsidR="00F07842" w:rsidRPr="00F07842" w:rsidRDefault="00F07842" w:rsidP="00F07842">
            <w:pPr>
              <w:widowControl w:val="0"/>
              <w:suppressAutoHyphens/>
              <w:spacing w:after="0" w:line="240" w:lineRule="auto"/>
              <w:jc w:val="center"/>
              <w:rPr>
                <w:rFonts w:ascii="Times New Roman" w:eastAsia="Times New Roman" w:hAnsi="Times New Roman" w:cs="Times New Roman"/>
                <w:sz w:val="24"/>
                <w:szCs w:val="24"/>
              </w:rPr>
            </w:pPr>
            <w:r w:rsidRPr="00F07842">
              <w:rPr>
                <w:rFonts w:ascii="Times New Roman" w:eastAsia="Times New Roman" w:hAnsi="Times New Roman" w:cs="Times New Roman"/>
                <w:iCs/>
                <w:sz w:val="24"/>
                <w:szCs w:val="24"/>
              </w:rPr>
              <w:t xml:space="preserve">E-pasta adrese: </w:t>
            </w:r>
            <w:hyperlink r:id="rId5" w:history="1">
              <w:r w:rsidRPr="00F07842">
                <w:rPr>
                  <w:rFonts w:ascii="Times New Roman" w:eastAsia="Calibri" w:hAnsi="Times New Roman" w:cs="Times New Roman"/>
                  <w:color w:val="0000FF"/>
                  <w:sz w:val="24"/>
                  <w:szCs w:val="20"/>
                  <w:u w:val="single"/>
                </w:rPr>
                <w:t>lazduleja@balvi.lv</w:t>
              </w:r>
            </w:hyperlink>
          </w:p>
        </w:tc>
      </w:tr>
      <w:tr w:rsidR="00F07842" w:rsidRPr="00F07842" w14:paraId="23D80C5F" w14:textId="77777777" w:rsidTr="00F07842">
        <w:trPr>
          <w:trHeight w:val="744"/>
          <w:jc w:val="center"/>
        </w:trPr>
        <w:tc>
          <w:tcPr>
            <w:tcW w:w="3401" w:type="dxa"/>
            <w:tcBorders>
              <w:top w:val="single" w:sz="4" w:space="0" w:color="000000"/>
              <w:left w:val="single" w:sz="4" w:space="0" w:color="000000"/>
              <w:bottom w:val="single" w:sz="4" w:space="0" w:color="000000"/>
              <w:right w:val="single" w:sz="4" w:space="0" w:color="000000"/>
            </w:tcBorders>
            <w:hideMark/>
          </w:tcPr>
          <w:p w14:paraId="7AED4EC3" w14:textId="77777777" w:rsidR="00F07842" w:rsidRPr="00F07842" w:rsidRDefault="00F07842" w:rsidP="00F07842">
            <w:pPr>
              <w:spacing w:after="0" w:line="240" w:lineRule="auto"/>
              <w:rPr>
                <w:rFonts w:ascii="Times New Roman" w:eastAsia="Times New Roman" w:hAnsi="Times New Roman" w:cs="Times New Roman"/>
                <w:sz w:val="24"/>
                <w:szCs w:val="24"/>
              </w:rPr>
            </w:pPr>
            <w:r w:rsidRPr="00F07842">
              <w:rPr>
                <w:rFonts w:ascii="Times New Roman" w:eastAsia="Times New Roman" w:hAnsi="Times New Roman" w:cs="Times New Roman"/>
                <w:sz w:val="24"/>
                <w:szCs w:val="24"/>
              </w:rP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hideMark/>
          </w:tcPr>
          <w:p w14:paraId="7CF37B8F" w14:textId="77777777" w:rsidR="00F07842" w:rsidRPr="00F07842" w:rsidRDefault="00F07842" w:rsidP="00F07842">
            <w:pPr>
              <w:spacing w:after="0" w:line="240" w:lineRule="auto"/>
              <w:ind w:left="567"/>
              <w:jc w:val="center"/>
              <w:rPr>
                <w:rFonts w:ascii="Times New Roman" w:eastAsia="Times New Roman" w:hAnsi="Times New Roman" w:cs="Times New Roman"/>
                <w:sz w:val="24"/>
                <w:szCs w:val="24"/>
                <w:lang w:eastAsia="lv-LV"/>
              </w:rPr>
            </w:pPr>
            <w:r w:rsidRPr="00F07842">
              <w:rPr>
                <w:rFonts w:ascii="Times New Roman" w:eastAsia="Times New Roman" w:hAnsi="Times New Roman" w:cs="Times New Roman"/>
                <w:bCs/>
                <w:color w:val="000000"/>
                <w:sz w:val="24"/>
                <w:szCs w:val="24"/>
                <w:lang w:eastAsia="lv-LV"/>
              </w:rPr>
              <w:t xml:space="preserve">Balvu novada pašvaldības Lazdulejas pagasta pārvaldes vadītājs Andris Višņakovs,  mob.29105480, e-pasts: </w:t>
            </w:r>
            <w:hyperlink r:id="rId6" w:history="1">
              <w:r w:rsidRPr="00F07842">
                <w:rPr>
                  <w:rFonts w:ascii="Times New Roman" w:eastAsia="Times New Roman" w:hAnsi="Times New Roman" w:cs="Times New Roman"/>
                  <w:color w:val="0000FF"/>
                  <w:sz w:val="24"/>
                  <w:szCs w:val="24"/>
                  <w:u w:val="single"/>
                </w:rPr>
                <w:t>lazduleja</w:t>
              </w:r>
              <w:r w:rsidRPr="00F07842">
                <w:rPr>
                  <w:rFonts w:ascii="Times New Roman" w:eastAsia="Times New Roman" w:hAnsi="Times New Roman" w:cs="Times New Roman"/>
                  <w:bCs/>
                  <w:color w:val="0000FF"/>
                  <w:sz w:val="24"/>
                  <w:szCs w:val="24"/>
                  <w:u w:val="single"/>
                  <w:lang w:eastAsia="lv-LV"/>
                </w:rPr>
                <w:t>@balvi.lv</w:t>
              </w:r>
            </w:hyperlink>
            <w:r w:rsidRPr="00F07842">
              <w:rPr>
                <w:rFonts w:ascii="Times New Roman" w:eastAsia="Times New Roman" w:hAnsi="Times New Roman" w:cs="Times New Roman"/>
                <w:bCs/>
                <w:color w:val="000000"/>
                <w:sz w:val="24"/>
                <w:szCs w:val="24"/>
                <w:u w:val="single"/>
                <w:lang w:eastAsia="lv-LV"/>
              </w:rPr>
              <w:t xml:space="preserve">  </w:t>
            </w:r>
            <w:r w:rsidRPr="00F07842">
              <w:rPr>
                <w:rFonts w:ascii="Times New Roman" w:eastAsia="Times New Roman" w:hAnsi="Times New Roman" w:cs="Times New Roman"/>
                <w:bCs/>
                <w:color w:val="000000"/>
                <w:sz w:val="24"/>
                <w:szCs w:val="24"/>
                <w:lang w:eastAsia="lv-LV"/>
              </w:rPr>
              <w:t xml:space="preserve">  </w:t>
            </w:r>
          </w:p>
        </w:tc>
      </w:tr>
      <w:tr w:rsidR="00F07842" w:rsidRPr="00F07842" w14:paraId="267FE270" w14:textId="77777777" w:rsidTr="00F07842">
        <w:trPr>
          <w:trHeight w:val="286"/>
          <w:jc w:val="center"/>
        </w:trPr>
        <w:tc>
          <w:tcPr>
            <w:tcW w:w="3401" w:type="dxa"/>
            <w:tcBorders>
              <w:top w:val="single" w:sz="4" w:space="0" w:color="000000"/>
              <w:left w:val="single" w:sz="4" w:space="0" w:color="000000"/>
              <w:bottom w:val="single" w:sz="4" w:space="0" w:color="000000"/>
              <w:right w:val="single" w:sz="4" w:space="0" w:color="000000"/>
            </w:tcBorders>
            <w:hideMark/>
          </w:tcPr>
          <w:p w14:paraId="325F4FE3" w14:textId="77777777" w:rsidR="00F07842" w:rsidRPr="00F07842" w:rsidRDefault="00F07842" w:rsidP="00F07842">
            <w:pPr>
              <w:spacing w:after="0" w:line="240" w:lineRule="auto"/>
              <w:rPr>
                <w:rFonts w:ascii="Times New Roman" w:eastAsia="Times New Roman" w:hAnsi="Times New Roman" w:cs="Times New Roman"/>
                <w:sz w:val="24"/>
                <w:szCs w:val="24"/>
              </w:rPr>
            </w:pPr>
            <w:r w:rsidRPr="00F07842">
              <w:rPr>
                <w:rFonts w:ascii="Times New Roman" w:eastAsia="Times New Roman" w:hAnsi="Times New Roman" w:cs="Times New Roman"/>
                <w:sz w:val="24"/>
                <w:szCs w:val="24"/>
              </w:rP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hideMark/>
          </w:tcPr>
          <w:p w14:paraId="0D8873DC" w14:textId="1876E9F8" w:rsidR="00F07842" w:rsidRPr="00F07842" w:rsidRDefault="00F07842" w:rsidP="00F07842">
            <w:pPr>
              <w:spacing w:after="0" w:line="240" w:lineRule="auto"/>
              <w:ind w:left="567"/>
              <w:jc w:val="center"/>
              <w:rPr>
                <w:rFonts w:ascii="Times New Roman" w:eastAsia="Times New Roman" w:hAnsi="Times New Roman" w:cs="Times New Roman"/>
                <w:sz w:val="24"/>
                <w:szCs w:val="24"/>
                <w:lang w:eastAsia="lv-LV"/>
              </w:rPr>
            </w:pPr>
            <w:r w:rsidRPr="00F07842">
              <w:rPr>
                <w:rFonts w:ascii="Times New Roman" w:eastAsia="Times New Roman" w:hAnsi="Times New Roman" w:cs="Times New Roman"/>
                <w:color w:val="000000"/>
                <w:sz w:val="24"/>
                <w:szCs w:val="24"/>
                <w:lang w:eastAsia="lv-LV"/>
              </w:rPr>
              <w:t xml:space="preserve">Balvu novada </w:t>
            </w:r>
            <w:r>
              <w:rPr>
                <w:rFonts w:ascii="Times New Roman" w:eastAsia="Times New Roman" w:hAnsi="Times New Roman" w:cs="Times New Roman"/>
                <w:color w:val="000000"/>
                <w:sz w:val="24"/>
                <w:szCs w:val="24"/>
                <w:lang w:eastAsia="lv-LV"/>
              </w:rPr>
              <w:t>administrācijas</w:t>
            </w:r>
            <w:r w:rsidRPr="00F07842">
              <w:rPr>
                <w:rFonts w:ascii="Times New Roman" w:eastAsia="Times New Roman" w:hAnsi="Times New Roman" w:cs="Times New Roman"/>
                <w:color w:val="000000"/>
                <w:sz w:val="24"/>
                <w:szCs w:val="24"/>
                <w:lang w:eastAsia="lv-LV"/>
              </w:rPr>
              <w:t xml:space="preserve"> iepirkumu speciāliste </w:t>
            </w:r>
          </w:p>
          <w:p w14:paraId="46D181D5" w14:textId="4F6FE01D" w:rsidR="00F07842" w:rsidRPr="00F07842" w:rsidRDefault="00F07842" w:rsidP="00F07842">
            <w:pPr>
              <w:spacing w:after="0" w:line="240" w:lineRule="auto"/>
              <w:ind w:left="567"/>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Inga Puriņa – Eglīte</w:t>
            </w:r>
            <w:r w:rsidRPr="00F07842">
              <w:rPr>
                <w:rFonts w:ascii="Times New Roman" w:eastAsia="Times New Roman" w:hAnsi="Times New Roman" w:cs="Times New Roman"/>
                <w:color w:val="000000"/>
                <w:sz w:val="24"/>
                <w:szCs w:val="24"/>
              </w:rPr>
              <w:t>, t.</w:t>
            </w:r>
            <w:r w:rsidRPr="00F07842">
              <w:rPr>
                <w:rFonts w:ascii="Times New Roman" w:eastAsia="Times New Roman" w:hAnsi="Times New Roman" w:cs="Times New Roman"/>
                <w:color w:val="000000"/>
                <w:sz w:val="24"/>
                <w:szCs w:val="24"/>
                <w:lang w:eastAsia="lv-LV"/>
              </w:rPr>
              <w:t>64520931</w:t>
            </w:r>
            <w:r w:rsidRPr="00F07842">
              <w:rPr>
                <w:rFonts w:ascii="Times New Roman" w:eastAsia="Times New Roman" w:hAnsi="Times New Roman" w:cs="Times New Roman"/>
                <w:color w:val="000000"/>
                <w:sz w:val="24"/>
                <w:szCs w:val="24"/>
              </w:rPr>
              <w:t xml:space="preserve">, </w:t>
            </w:r>
          </w:p>
          <w:p w14:paraId="6E6EAA15" w14:textId="2E7CC3AE" w:rsidR="00F07842" w:rsidRPr="00F07842" w:rsidRDefault="00F07842" w:rsidP="00F07842">
            <w:pPr>
              <w:spacing w:after="0" w:line="240" w:lineRule="auto"/>
              <w:ind w:left="567"/>
              <w:jc w:val="center"/>
              <w:rPr>
                <w:rFonts w:ascii="Times New Roman" w:eastAsia="Times New Roman" w:hAnsi="Times New Roman" w:cs="Times New Roman"/>
                <w:sz w:val="24"/>
                <w:szCs w:val="24"/>
                <w:lang w:eastAsia="lv-LV"/>
              </w:rPr>
            </w:pPr>
            <w:r w:rsidRPr="00F07842">
              <w:rPr>
                <w:rFonts w:ascii="Times New Roman" w:eastAsia="Times New Roman" w:hAnsi="Times New Roman" w:cs="Times New Roman"/>
                <w:color w:val="000000"/>
                <w:sz w:val="24"/>
                <w:szCs w:val="24"/>
              </w:rPr>
              <w:t xml:space="preserve">e-pasts: </w:t>
            </w:r>
            <w:hyperlink r:id="rId7" w:history="1">
              <w:r w:rsidRPr="00943951">
                <w:rPr>
                  <w:rStyle w:val="Hyperlink"/>
                  <w:rFonts w:ascii="Times New Roman" w:eastAsia="Times New Roman" w:hAnsi="Times New Roman" w:cs="Times New Roman"/>
                  <w:sz w:val="24"/>
                  <w:szCs w:val="24"/>
                  <w:lang w:eastAsia="lv-LV"/>
                </w:rPr>
                <w:t>inga.purina.eglite</w:t>
              </w:r>
              <w:r w:rsidRPr="00F07842">
                <w:rPr>
                  <w:rStyle w:val="Hyperlink"/>
                  <w:rFonts w:ascii="Times New Roman" w:eastAsia="Times New Roman" w:hAnsi="Times New Roman" w:cs="Times New Roman"/>
                  <w:sz w:val="24"/>
                  <w:szCs w:val="24"/>
                  <w:lang w:eastAsia="lv-LV"/>
                </w:rPr>
                <w:t>@balvi.lv</w:t>
              </w:r>
            </w:hyperlink>
            <w:r w:rsidRPr="00F07842">
              <w:rPr>
                <w:rFonts w:ascii="Times New Roman" w:eastAsia="Times New Roman" w:hAnsi="Times New Roman" w:cs="Times New Roman"/>
                <w:color w:val="0000FF"/>
                <w:sz w:val="24"/>
                <w:szCs w:val="24"/>
                <w:u w:val="single"/>
              </w:rPr>
              <w:t xml:space="preserve"> </w:t>
            </w:r>
            <w:r w:rsidRPr="00F07842">
              <w:rPr>
                <w:rFonts w:ascii="Times New Roman" w:eastAsia="Times New Roman" w:hAnsi="Times New Roman" w:cs="Times New Roman"/>
                <w:color w:val="000000"/>
                <w:sz w:val="24"/>
                <w:szCs w:val="24"/>
                <w:lang w:eastAsia="lv-LV"/>
              </w:rPr>
              <w:t xml:space="preserve"> </w:t>
            </w:r>
          </w:p>
        </w:tc>
      </w:tr>
      <w:tr w:rsidR="00F07842" w:rsidRPr="00F07842" w14:paraId="152A060E" w14:textId="77777777" w:rsidTr="00F07842">
        <w:trPr>
          <w:trHeight w:val="291"/>
          <w:jc w:val="center"/>
        </w:trPr>
        <w:tc>
          <w:tcPr>
            <w:tcW w:w="3401" w:type="dxa"/>
            <w:tcBorders>
              <w:top w:val="single" w:sz="4" w:space="0" w:color="000000"/>
              <w:left w:val="single" w:sz="4" w:space="0" w:color="000000"/>
              <w:bottom w:val="single" w:sz="4" w:space="0" w:color="000000"/>
              <w:right w:val="single" w:sz="4" w:space="0" w:color="000000"/>
            </w:tcBorders>
            <w:hideMark/>
          </w:tcPr>
          <w:p w14:paraId="131EB171" w14:textId="77777777" w:rsidR="00F07842" w:rsidRPr="00F07842" w:rsidRDefault="00F07842" w:rsidP="00F07842">
            <w:pPr>
              <w:spacing w:after="0" w:line="240" w:lineRule="auto"/>
              <w:rPr>
                <w:rFonts w:ascii="Times New Roman" w:eastAsia="Times New Roman" w:hAnsi="Times New Roman" w:cs="Times New Roman"/>
                <w:sz w:val="24"/>
                <w:szCs w:val="24"/>
              </w:rPr>
            </w:pPr>
            <w:r w:rsidRPr="00F07842">
              <w:rPr>
                <w:rFonts w:ascii="Times New Roman" w:eastAsia="Times New Roman" w:hAnsi="Times New Roman" w:cs="Times New Roman"/>
                <w:sz w:val="24"/>
                <w:szCs w:val="24"/>
              </w:rPr>
              <w:t xml:space="preserve">E-pasta adrese </w:t>
            </w:r>
          </w:p>
        </w:tc>
        <w:tc>
          <w:tcPr>
            <w:tcW w:w="5946" w:type="dxa"/>
            <w:tcBorders>
              <w:top w:val="single" w:sz="4" w:space="0" w:color="000000"/>
              <w:left w:val="single" w:sz="4" w:space="0" w:color="000000"/>
              <w:bottom w:val="single" w:sz="4" w:space="0" w:color="000000"/>
              <w:right w:val="single" w:sz="4" w:space="0" w:color="000000"/>
            </w:tcBorders>
            <w:hideMark/>
          </w:tcPr>
          <w:p w14:paraId="1B89EBDC" w14:textId="77777777" w:rsidR="00F07842" w:rsidRPr="00F07842" w:rsidRDefault="00F07842" w:rsidP="00F07842">
            <w:pPr>
              <w:spacing w:after="0" w:line="240" w:lineRule="auto"/>
              <w:ind w:left="567"/>
              <w:jc w:val="center"/>
              <w:rPr>
                <w:rFonts w:ascii="Times New Roman" w:eastAsia="Times New Roman" w:hAnsi="Times New Roman" w:cs="Times New Roman"/>
                <w:sz w:val="24"/>
                <w:szCs w:val="24"/>
                <w:lang w:eastAsia="lv-LV"/>
              </w:rPr>
            </w:pPr>
            <w:hyperlink r:id="rId8" w:history="1">
              <w:r w:rsidRPr="00F07842">
                <w:rPr>
                  <w:rFonts w:ascii="Times New Roman" w:eastAsia="Times New Roman" w:hAnsi="Times New Roman" w:cs="Times New Roman"/>
                  <w:color w:val="0000FF"/>
                  <w:sz w:val="24"/>
                  <w:szCs w:val="24"/>
                  <w:u w:val="single"/>
                  <w:lang w:eastAsia="lv-LV"/>
                </w:rPr>
                <w:t>dome@balvi.lv</w:t>
              </w:r>
            </w:hyperlink>
            <w:r w:rsidRPr="00F07842">
              <w:rPr>
                <w:rFonts w:ascii="Times New Roman" w:eastAsia="Times New Roman" w:hAnsi="Times New Roman" w:cs="Times New Roman"/>
                <w:sz w:val="24"/>
                <w:szCs w:val="24"/>
                <w:lang w:eastAsia="lv-LV"/>
              </w:rPr>
              <w:t xml:space="preserve">  </w:t>
            </w:r>
          </w:p>
        </w:tc>
      </w:tr>
      <w:tr w:rsidR="00F07842" w:rsidRPr="00F07842" w14:paraId="651354DC" w14:textId="77777777" w:rsidTr="00F07842">
        <w:trPr>
          <w:trHeight w:val="163"/>
          <w:jc w:val="center"/>
        </w:trPr>
        <w:tc>
          <w:tcPr>
            <w:tcW w:w="3401" w:type="dxa"/>
            <w:tcBorders>
              <w:top w:val="single" w:sz="4" w:space="0" w:color="000000"/>
              <w:left w:val="single" w:sz="4" w:space="0" w:color="000000"/>
              <w:bottom w:val="single" w:sz="4" w:space="0" w:color="000000"/>
              <w:right w:val="single" w:sz="4" w:space="0" w:color="000000"/>
            </w:tcBorders>
            <w:hideMark/>
          </w:tcPr>
          <w:p w14:paraId="0837043B" w14:textId="77777777" w:rsidR="00F07842" w:rsidRPr="00F07842" w:rsidRDefault="00F07842" w:rsidP="00F07842">
            <w:pPr>
              <w:spacing w:after="0" w:line="240" w:lineRule="auto"/>
              <w:rPr>
                <w:rFonts w:ascii="Times New Roman" w:eastAsia="Times New Roman" w:hAnsi="Times New Roman" w:cs="Times New Roman"/>
                <w:sz w:val="24"/>
                <w:szCs w:val="24"/>
              </w:rPr>
            </w:pPr>
            <w:r w:rsidRPr="00F07842">
              <w:rPr>
                <w:rFonts w:ascii="Times New Roman" w:eastAsia="Times New Roman" w:hAnsi="Times New Roman" w:cs="Times New Roman"/>
                <w:sz w:val="24"/>
                <w:szCs w:val="24"/>
              </w:rPr>
              <w:t xml:space="preserve">Darba laiks </w:t>
            </w:r>
          </w:p>
        </w:tc>
        <w:tc>
          <w:tcPr>
            <w:tcW w:w="5946" w:type="dxa"/>
            <w:tcBorders>
              <w:top w:val="single" w:sz="4" w:space="0" w:color="000000"/>
              <w:left w:val="single" w:sz="4" w:space="0" w:color="000000"/>
              <w:bottom w:val="single" w:sz="4" w:space="0" w:color="000000"/>
              <w:right w:val="single" w:sz="4" w:space="0" w:color="000000"/>
            </w:tcBorders>
            <w:hideMark/>
          </w:tcPr>
          <w:p w14:paraId="41AA074D" w14:textId="77777777" w:rsidR="00F07842" w:rsidRPr="00F07842" w:rsidRDefault="00F07842" w:rsidP="00F07842">
            <w:pPr>
              <w:spacing w:after="0" w:line="240" w:lineRule="auto"/>
              <w:ind w:left="567"/>
              <w:jc w:val="center"/>
              <w:rPr>
                <w:rFonts w:ascii="Times New Roman" w:eastAsia="Times New Roman" w:hAnsi="Times New Roman" w:cs="Times New Roman"/>
                <w:kern w:val="2"/>
                <w:sz w:val="24"/>
                <w:szCs w:val="24"/>
                <w:lang w:eastAsia="lv-LV"/>
              </w:rPr>
            </w:pPr>
            <w:r w:rsidRPr="00F07842">
              <w:rPr>
                <w:rFonts w:ascii="Times New Roman" w:eastAsia="Times New Roman" w:hAnsi="Times New Roman" w:cs="Times New Roman"/>
                <w:kern w:val="2"/>
                <w:sz w:val="24"/>
                <w:szCs w:val="24"/>
                <w:lang w:eastAsia="lv-LV"/>
              </w:rPr>
              <w:t xml:space="preserve">pirmdienās 8:30-18:00; </w:t>
            </w:r>
          </w:p>
          <w:p w14:paraId="32E6F3D5" w14:textId="77777777" w:rsidR="00F07842" w:rsidRPr="00F07842" w:rsidRDefault="00F07842" w:rsidP="00F07842">
            <w:pPr>
              <w:spacing w:after="0" w:line="240" w:lineRule="auto"/>
              <w:ind w:left="567"/>
              <w:jc w:val="center"/>
              <w:rPr>
                <w:rFonts w:ascii="Times New Roman" w:eastAsia="Times New Roman" w:hAnsi="Times New Roman" w:cs="Times New Roman"/>
                <w:kern w:val="2"/>
                <w:sz w:val="24"/>
                <w:szCs w:val="24"/>
                <w:lang w:eastAsia="lv-LV"/>
              </w:rPr>
            </w:pPr>
            <w:r w:rsidRPr="00F07842">
              <w:rPr>
                <w:rFonts w:ascii="Times New Roman" w:eastAsia="Times New Roman" w:hAnsi="Times New Roman" w:cs="Times New Roman"/>
                <w:kern w:val="2"/>
                <w:sz w:val="24"/>
                <w:szCs w:val="24"/>
                <w:lang w:eastAsia="lv-LV"/>
              </w:rPr>
              <w:t xml:space="preserve">otrdienās, trešdienās un ceturtdienās 8:30-17:00; </w:t>
            </w:r>
          </w:p>
          <w:p w14:paraId="61250A91" w14:textId="77777777" w:rsidR="00F07842" w:rsidRPr="00F07842" w:rsidRDefault="00F07842" w:rsidP="00F07842">
            <w:pPr>
              <w:spacing w:after="0" w:line="240" w:lineRule="auto"/>
              <w:ind w:left="567"/>
              <w:jc w:val="center"/>
              <w:rPr>
                <w:rFonts w:ascii="Times New Roman" w:eastAsia="Times New Roman" w:hAnsi="Times New Roman" w:cs="Times New Roman"/>
                <w:sz w:val="24"/>
                <w:szCs w:val="24"/>
                <w:lang w:eastAsia="lv-LV"/>
              </w:rPr>
            </w:pPr>
            <w:r w:rsidRPr="00F07842">
              <w:rPr>
                <w:rFonts w:ascii="Times New Roman" w:eastAsia="Times New Roman" w:hAnsi="Times New Roman" w:cs="Times New Roman"/>
                <w:kern w:val="2"/>
                <w:sz w:val="24"/>
                <w:szCs w:val="24"/>
                <w:lang w:eastAsia="lv-LV"/>
              </w:rPr>
              <w:t>piektdienās 8:30-16:00</w:t>
            </w:r>
          </w:p>
        </w:tc>
      </w:tr>
    </w:tbl>
    <w:p w14:paraId="31AB6340" w14:textId="77777777" w:rsidR="00F07842" w:rsidRPr="00F07842" w:rsidRDefault="00F07842" w:rsidP="00F07842">
      <w:pPr>
        <w:spacing w:after="0" w:line="240" w:lineRule="auto"/>
        <w:jc w:val="center"/>
        <w:rPr>
          <w:rFonts w:ascii="Times New Roman" w:eastAsia="Times New Roman" w:hAnsi="Times New Roman" w:cs="Times New Roman"/>
          <w:b/>
          <w:bCs/>
          <w:sz w:val="20"/>
          <w:szCs w:val="20"/>
          <w:lang w:eastAsia="lv-LV"/>
        </w:rPr>
      </w:pPr>
    </w:p>
    <w:p w14:paraId="170B543C" w14:textId="6076BD56" w:rsidR="00F07842" w:rsidRPr="00F07842" w:rsidRDefault="00F07842" w:rsidP="00F07842">
      <w:pPr>
        <w:numPr>
          <w:ilvl w:val="0"/>
          <w:numId w:val="1"/>
        </w:numPr>
        <w:spacing w:after="0" w:line="240" w:lineRule="auto"/>
        <w:jc w:val="both"/>
        <w:rPr>
          <w:rFonts w:ascii="Times New Roman" w:eastAsia="Times New Roman" w:hAnsi="Times New Roman" w:cs="Times New Roman"/>
          <w:bCs/>
          <w:sz w:val="24"/>
          <w:szCs w:val="24"/>
          <w:lang w:eastAsia="lv-LV"/>
        </w:rPr>
      </w:pPr>
      <w:r w:rsidRPr="00F07842">
        <w:rPr>
          <w:rFonts w:ascii="Times New Roman" w:eastAsia="Times New Roman" w:hAnsi="Times New Roman" w:cs="Times New Roman"/>
          <w:b/>
          <w:bCs/>
          <w:color w:val="000000"/>
          <w:sz w:val="24"/>
          <w:szCs w:val="24"/>
          <w:lang w:eastAsia="lv-LV"/>
        </w:rPr>
        <w:t>Tirgus izpētes priekšmets</w:t>
      </w:r>
      <w:r w:rsidRPr="00F0784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zāles pļaušanas traktora iegāde</w:t>
      </w:r>
      <w:r w:rsidRPr="00F07842">
        <w:rPr>
          <w:rFonts w:ascii="Times New Roman" w:eastAsia="Times New Roman" w:hAnsi="Times New Roman" w:cs="Times New Roman"/>
          <w:sz w:val="24"/>
          <w:szCs w:val="24"/>
        </w:rPr>
        <w:t xml:space="preserve"> Balvu novada pašvaldības Lazdulejas pagasta pārvaldes vajadzībām atbilstoši tehniskajai specifikācijai </w:t>
      </w:r>
      <w:r w:rsidRPr="00F07842">
        <w:rPr>
          <w:rFonts w:ascii="Times New Roman" w:eastAsia="Times New Roman" w:hAnsi="Times New Roman" w:cs="Times New Roman"/>
          <w:bCs/>
          <w:color w:val="000000"/>
          <w:sz w:val="24"/>
          <w:szCs w:val="24"/>
          <w:lang w:eastAsia="lv-LV"/>
        </w:rPr>
        <w:t>(Pielikums Nr.1).</w:t>
      </w:r>
    </w:p>
    <w:p w14:paraId="28AB4E4D" w14:textId="77777777" w:rsidR="00F07842" w:rsidRPr="00F07842" w:rsidRDefault="00F07842" w:rsidP="00F07842">
      <w:pPr>
        <w:widowControl w:val="0"/>
        <w:numPr>
          <w:ilvl w:val="0"/>
          <w:numId w:val="1"/>
        </w:numPr>
        <w:suppressAutoHyphens/>
        <w:spacing w:after="0" w:line="240" w:lineRule="auto"/>
        <w:jc w:val="both"/>
        <w:rPr>
          <w:rFonts w:ascii="Times New Roman" w:eastAsia="Times New Roman" w:hAnsi="Times New Roman" w:cs="Times New Roman"/>
          <w:bCs/>
          <w:sz w:val="24"/>
          <w:szCs w:val="24"/>
          <w:lang w:eastAsia="lv-LV"/>
        </w:rPr>
      </w:pPr>
      <w:r w:rsidRPr="00F07842">
        <w:rPr>
          <w:rFonts w:ascii="Times New Roman" w:eastAsia="Times New Roman" w:hAnsi="Times New Roman" w:cs="Times New Roman"/>
          <w:b/>
          <w:bCs/>
          <w:sz w:val="24"/>
          <w:szCs w:val="20"/>
          <w:lang w:eastAsia="lv-LV"/>
        </w:rPr>
        <w:t>Līguma izpildes vieta:</w:t>
      </w:r>
      <w:r w:rsidRPr="00F07842">
        <w:rPr>
          <w:rFonts w:ascii="Times New Roman" w:eastAsia="Times New Roman" w:hAnsi="Times New Roman" w:cs="Times New Roman"/>
          <w:sz w:val="24"/>
          <w:szCs w:val="20"/>
          <w:lang w:eastAsia="lv-LV"/>
        </w:rPr>
        <w:t xml:space="preserve"> </w:t>
      </w:r>
      <w:r w:rsidRPr="00F07842">
        <w:rPr>
          <w:rFonts w:ascii="Times New Roman" w:eastAsia="Times New Roman" w:hAnsi="Times New Roman" w:cs="Times New Roman"/>
          <w:bCs/>
          <w:sz w:val="24"/>
          <w:szCs w:val="24"/>
          <w:lang w:eastAsia="lv-LV"/>
        </w:rPr>
        <w:t>Administratīvā ēka, Egļuciems, Lazdulejas pagasts, Balvu novads.</w:t>
      </w:r>
    </w:p>
    <w:p w14:paraId="4EE7A4E8" w14:textId="77777777" w:rsidR="00F07842" w:rsidRPr="00F07842" w:rsidRDefault="00F07842" w:rsidP="00F07842">
      <w:pPr>
        <w:widowControl w:val="0"/>
        <w:numPr>
          <w:ilvl w:val="0"/>
          <w:numId w:val="1"/>
        </w:numPr>
        <w:suppressAutoHyphens/>
        <w:spacing w:after="0" w:line="240" w:lineRule="auto"/>
        <w:jc w:val="both"/>
        <w:rPr>
          <w:rFonts w:ascii="Times New Roman" w:eastAsia="Times New Roman" w:hAnsi="Times New Roman" w:cs="Times New Roman"/>
          <w:bCs/>
          <w:sz w:val="24"/>
          <w:szCs w:val="24"/>
          <w:lang w:eastAsia="lv-LV"/>
        </w:rPr>
      </w:pPr>
      <w:r w:rsidRPr="00F07842">
        <w:rPr>
          <w:rFonts w:ascii="Times New Roman" w:eastAsia="Times New Roman" w:hAnsi="Times New Roman" w:cs="Times New Roman"/>
          <w:sz w:val="24"/>
          <w:szCs w:val="24"/>
        </w:rPr>
        <w:t>Piegādātās preces garantijas termiņam jābūt ne mazāk kā 24 (divdesmit četriem) mēnešiem no pieņemšanas - nodošanas akta parakstīšanas.</w:t>
      </w:r>
    </w:p>
    <w:p w14:paraId="27AE3651" w14:textId="4C38BD5A" w:rsidR="00F07842" w:rsidRPr="00F07842" w:rsidRDefault="00F07842" w:rsidP="00F07842">
      <w:pPr>
        <w:widowControl w:val="0"/>
        <w:numPr>
          <w:ilvl w:val="0"/>
          <w:numId w:val="1"/>
        </w:numPr>
        <w:suppressAutoHyphens/>
        <w:spacing w:after="0" w:line="240" w:lineRule="auto"/>
        <w:jc w:val="both"/>
        <w:rPr>
          <w:rFonts w:ascii="Times New Roman" w:eastAsia="Times New Roman" w:hAnsi="Times New Roman" w:cs="Times New Roman"/>
          <w:bCs/>
          <w:sz w:val="24"/>
          <w:szCs w:val="24"/>
          <w:lang w:eastAsia="lv-LV"/>
        </w:rPr>
      </w:pPr>
      <w:r w:rsidRPr="00F07842">
        <w:rPr>
          <w:rFonts w:ascii="Times New Roman" w:eastAsia="Times New Roman" w:hAnsi="Times New Roman" w:cs="Times New Roman"/>
          <w:b/>
          <w:bCs/>
          <w:color w:val="000000"/>
          <w:sz w:val="24"/>
          <w:szCs w:val="24"/>
          <w:lang w:eastAsia="lv-LV"/>
        </w:rPr>
        <w:t>Līguma  izpildes termiņi:</w:t>
      </w:r>
      <w:r w:rsidRPr="00F07842">
        <w:rPr>
          <w:rFonts w:ascii="Times New Roman" w:eastAsia="Times New Roman" w:hAnsi="Times New Roman" w:cs="Times New Roman"/>
          <w:color w:val="000000"/>
          <w:sz w:val="24"/>
          <w:szCs w:val="24"/>
          <w:lang w:eastAsia="lv-LV"/>
        </w:rPr>
        <w:t xml:space="preserve"> </w:t>
      </w:r>
      <w:r w:rsidR="00944B26">
        <w:rPr>
          <w:rFonts w:ascii="Times New Roman" w:eastAsia="Times New Roman" w:hAnsi="Times New Roman" w:cs="Times New Roman"/>
          <w:color w:val="000000"/>
          <w:sz w:val="24"/>
          <w:szCs w:val="24"/>
          <w:lang w:eastAsia="lv-LV"/>
        </w:rPr>
        <w:t xml:space="preserve">2 (divu) nedēļu laikā </w:t>
      </w:r>
      <w:r w:rsidRPr="00F07842">
        <w:rPr>
          <w:rFonts w:ascii="Times New Roman" w:eastAsia="Times New Roman" w:hAnsi="Times New Roman" w:cs="Times New Roman"/>
          <w:color w:val="000000"/>
          <w:sz w:val="24"/>
          <w:szCs w:val="24"/>
          <w:shd w:val="clear" w:color="auto" w:fill="FFFFFF"/>
        </w:rPr>
        <w:t>no līguma noslēgšanas.</w:t>
      </w:r>
    </w:p>
    <w:p w14:paraId="616699B1" w14:textId="2B4CEDBF" w:rsidR="00F07842" w:rsidRPr="00F07842" w:rsidRDefault="00F07842" w:rsidP="00F07842">
      <w:pPr>
        <w:widowControl w:val="0"/>
        <w:numPr>
          <w:ilvl w:val="0"/>
          <w:numId w:val="1"/>
        </w:numPr>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lv-LV"/>
        </w:rPr>
      </w:pPr>
      <w:r w:rsidRPr="00F07842">
        <w:rPr>
          <w:rFonts w:ascii="Times New Roman" w:eastAsia="Calibri" w:hAnsi="Times New Roman" w:cs="Times New Roman"/>
          <w:b/>
          <w:bCs/>
          <w:sz w:val="24"/>
          <w:szCs w:val="24"/>
          <w:lang w:eastAsia="lv-LV"/>
        </w:rPr>
        <w:t>Apmaksas noteikumi:</w:t>
      </w:r>
      <w:r w:rsidRPr="00F07842">
        <w:rPr>
          <w:rFonts w:ascii="Times New Roman" w:eastAsia="Calibri" w:hAnsi="Times New Roman" w:cs="Times New Roman"/>
          <w:sz w:val="24"/>
          <w:szCs w:val="24"/>
          <w:lang w:eastAsia="lv-LV"/>
        </w:rPr>
        <w:t xml:space="preserve"> </w:t>
      </w:r>
      <w:r w:rsidRPr="00F07842">
        <w:rPr>
          <w:rFonts w:ascii="Times New Roman" w:eastAsia="Calibri" w:hAnsi="Times New Roman" w:cs="Times New Roman"/>
          <w:bCs/>
          <w:sz w:val="24"/>
          <w:szCs w:val="24"/>
          <w:lang w:eastAsia="lv-LV"/>
        </w:rPr>
        <w:t>pēc  pre</w:t>
      </w:r>
      <w:r w:rsidR="00944B26">
        <w:rPr>
          <w:rFonts w:ascii="Times New Roman" w:eastAsia="Calibri" w:hAnsi="Times New Roman" w:cs="Times New Roman"/>
          <w:bCs/>
          <w:sz w:val="24"/>
          <w:szCs w:val="24"/>
          <w:lang w:eastAsia="lv-LV"/>
        </w:rPr>
        <w:t>ces</w:t>
      </w:r>
      <w:r w:rsidRPr="00F07842">
        <w:rPr>
          <w:rFonts w:ascii="Times New Roman" w:eastAsia="Calibri" w:hAnsi="Times New Roman" w:cs="Times New Roman"/>
          <w:bCs/>
          <w:sz w:val="24"/>
          <w:szCs w:val="24"/>
          <w:lang w:eastAsia="lv-LV"/>
        </w:rPr>
        <w:t xml:space="preserve"> piegādes un rēķina saņemšanas dienas </w:t>
      </w:r>
      <w:r w:rsidR="004C6BE3">
        <w:rPr>
          <w:rFonts w:ascii="Times New Roman" w:eastAsia="Calibri" w:hAnsi="Times New Roman" w:cs="Times New Roman"/>
          <w:bCs/>
          <w:sz w:val="24"/>
          <w:szCs w:val="24"/>
          <w:lang w:eastAsia="lv-LV"/>
        </w:rPr>
        <w:t>2</w:t>
      </w:r>
      <w:r w:rsidRPr="00F07842">
        <w:rPr>
          <w:rFonts w:ascii="Times New Roman" w:eastAsia="Calibri" w:hAnsi="Times New Roman" w:cs="Times New Roman"/>
          <w:bCs/>
          <w:sz w:val="24"/>
          <w:szCs w:val="24"/>
          <w:lang w:eastAsia="lv-LV"/>
        </w:rPr>
        <w:t>0 (</w:t>
      </w:r>
      <w:r w:rsidR="004C6BE3">
        <w:rPr>
          <w:rFonts w:ascii="Times New Roman" w:eastAsia="Calibri" w:hAnsi="Times New Roman" w:cs="Times New Roman"/>
          <w:bCs/>
          <w:sz w:val="24"/>
          <w:szCs w:val="24"/>
          <w:lang w:eastAsia="lv-LV"/>
        </w:rPr>
        <w:t>div</w:t>
      </w:r>
      <w:r w:rsidRPr="00F07842">
        <w:rPr>
          <w:rFonts w:ascii="Times New Roman" w:eastAsia="Calibri" w:hAnsi="Times New Roman" w:cs="Times New Roman"/>
          <w:bCs/>
          <w:sz w:val="24"/>
          <w:szCs w:val="24"/>
          <w:lang w:eastAsia="lv-LV"/>
        </w:rPr>
        <w:t>desmit) dienu laikā</w:t>
      </w:r>
      <w:r w:rsidRPr="00F07842">
        <w:rPr>
          <w:rFonts w:ascii="Times New Roman" w:eastAsia="Calibri" w:hAnsi="Times New Roman" w:cs="Times New Roman"/>
          <w:sz w:val="24"/>
          <w:szCs w:val="24"/>
          <w:lang w:eastAsia="lv-LV"/>
        </w:rPr>
        <w:t>.</w:t>
      </w:r>
    </w:p>
    <w:p w14:paraId="3822F417" w14:textId="77777777" w:rsidR="00F07842" w:rsidRPr="00F07842" w:rsidRDefault="00F07842" w:rsidP="00F07842">
      <w:pPr>
        <w:widowControl w:val="0"/>
        <w:numPr>
          <w:ilvl w:val="0"/>
          <w:numId w:val="1"/>
        </w:numPr>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lv-LV"/>
        </w:rPr>
      </w:pPr>
      <w:r w:rsidRPr="00F07842">
        <w:rPr>
          <w:rFonts w:ascii="Times New Roman" w:eastAsia="Calibri" w:hAnsi="Times New Roman" w:cs="Times New Roman"/>
          <w:sz w:val="24"/>
          <w:szCs w:val="24"/>
          <w:lang w:eastAsia="lv-LV"/>
        </w:rPr>
        <w:t>Līgums tiks slēgts ar tirgus izpētes uzvarētāju. Līgumu slēgs Balvu novada pašvaldības Lazdulejas pagasta pārvalde.</w:t>
      </w:r>
    </w:p>
    <w:p w14:paraId="2FFAF990" w14:textId="77777777" w:rsidR="00F07842" w:rsidRPr="00F07842" w:rsidRDefault="00F07842" w:rsidP="00F07842">
      <w:pPr>
        <w:widowControl w:val="0"/>
        <w:numPr>
          <w:ilvl w:val="0"/>
          <w:numId w:val="1"/>
        </w:numPr>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lv-LV"/>
        </w:rPr>
      </w:pPr>
      <w:r w:rsidRPr="00F07842">
        <w:rPr>
          <w:rFonts w:ascii="Times New Roman" w:eastAsia="Calibri" w:hAnsi="Times New Roman" w:cs="Times New Roman"/>
          <w:sz w:val="24"/>
          <w:szCs w:val="24"/>
          <w:lang w:eastAsia="lv-LV"/>
        </w:rPr>
        <w:t xml:space="preserve">Piedāvājumā jābūt iekļautām visām izmaksām, kas varētu rasties līguma izpildes laikā, tai skaitā piegādes izmaksām. </w:t>
      </w:r>
    </w:p>
    <w:p w14:paraId="4A44CFAB" w14:textId="77777777" w:rsidR="00F07842" w:rsidRPr="00F07842" w:rsidRDefault="00F07842" w:rsidP="00F07842">
      <w:pPr>
        <w:widowControl w:val="0"/>
        <w:numPr>
          <w:ilvl w:val="0"/>
          <w:numId w:val="1"/>
        </w:numPr>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lv-LV"/>
        </w:rPr>
      </w:pPr>
      <w:r w:rsidRPr="00F07842">
        <w:rPr>
          <w:rFonts w:ascii="Times New Roman" w:eastAsia="Calibri" w:hAnsi="Times New Roman" w:cs="Times New Roman"/>
          <w:sz w:val="24"/>
          <w:szCs w:val="24"/>
          <w:lang w:eastAsia="lv-LV"/>
        </w:rPr>
        <w:t xml:space="preserve">Pretendentam piedāvājums jāiesniedz par visu apjomu. </w:t>
      </w:r>
    </w:p>
    <w:p w14:paraId="4CDFC277" w14:textId="77777777" w:rsidR="00F07842" w:rsidRPr="00F07842" w:rsidRDefault="00F07842" w:rsidP="00F07842">
      <w:pPr>
        <w:widowControl w:val="0"/>
        <w:numPr>
          <w:ilvl w:val="0"/>
          <w:numId w:val="1"/>
        </w:numPr>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lv-LV"/>
        </w:rPr>
      </w:pPr>
      <w:r w:rsidRPr="00F07842">
        <w:rPr>
          <w:rFonts w:ascii="Times New Roman" w:eastAsia="Calibri" w:hAnsi="Times New Roman" w:cs="Times New Roman"/>
          <w:sz w:val="24"/>
          <w:szCs w:val="24"/>
          <w:lang w:eastAsia="lv-LV"/>
        </w:rPr>
        <w:t>Piedāvātajām cenām jābūt nemainīgām visā līguma darbības laikā.</w:t>
      </w:r>
    </w:p>
    <w:p w14:paraId="3F3425EC" w14:textId="77777777" w:rsidR="00F07842" w:rsidRPr="00F07842" w:rsidRDefault="00F07842" w:rsidP="00F07842">
      <w:pPr>
        <w:widowControl w:val="0"/>
        <w:numPr>
          <w:ilvl w:val="0"/>
          <w:numId w:val="1"/>
        </w:numPr>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lv-LV"/>
        </w:rPr>
      </w:pPr>
      <w:r w:rsidRPr="00F07842">
        <w:rPr>
          <w:rFonts w:ascii="Times New Roman" w:eastAsia="Calibri" w:hAnsi="Times New Roman" w:cs="Times New Roman"/>
          <w:sz w:val="24"/>
          <w:szCs w:val="24"/>
          <w:lang w:eastAsia="lv-LV"/>
        </w:rPr>
        <w:t xml:space="preserve">Vērtējot piedāvājumu, pasūtītājs ņem vērā tā kopējo cenu bez pievienotās vērtības nodokļa.  Pasūtītājs izvēlēsies </w:t>
      </w:r>
      <w:r w:rsidRPr="00F07842">
        <w:rPr>
          <w:rFonts w:ascii="Times New Roman" w:eastAsia="Calibri" w:hAnsi="Times New Roman" w:cs="Times New Roman"/>
          <w:b/>
          <w:bCs/>
          <w:sz w:val="24"/>
          <w:szCs w:val="24"/>
          <w:lang w:eastAsia="lv-LV"/>
        </w:rPr>
        <w:t>piedāvājumu, kas atbildīs prasībām un būs ar zemāko cenu.</w:t>
      </w:r>
    </w:p>
    <w:p w14:paraId="4E9FAEA4" w14:textId="77777777" w:rsidR="00F07842" w:rsidRPr="00F07842" w:rsidRDefault="00F07842" w:rsidP="00F07842">
      <w:pPr>
        <w:widowControl w:val="0"/>
        <w:numPr>
          <w:ilvl w:val="0"/>
          <w:numId w:val="1"/>
        </w:numPr>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lv-LV"/>
        </w:rPr>
      </w:pPr>
      <w:r w:rsidRPr="00F07842">
        <w:rPr>
          <w:rFonts w:ascii="Times New Roman" w:eastAsia="Times New Roman" w:hAnsi="Times New Roman" w:cs="Times New Roman"/>
          <w:b/>
          <w:bCs/>
          <w:kern w:val="28"/>
          <w:sz w:val="24"/>
          <w:szCs w:val="24"/>
          <w:lang w:eastAsia="lv-LV"/>
        </w:rPr>
        <w:t>Iesniedzamie dokumenti:</w:t>
      </w:r>
    </w:p>
    <w:p w14:paraId="5EFBB699" w14:textId="77777777" w:rsidR="00F07842" w:rsidRPr="00F07842" w:rsidRDefault="00F07842" w:rsidP="00F07842">
      <w:pPr>
        <w:numPr>
          <w:ilvl w:val="1"/>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F07842">
        <w:rPr>
          <w:rFonts w:ascii="Times New Roman" w:eastAsia="Times New Roman" w:hAnsi="Times New Roman" w:cs="Times New Roman"/>
          <w:bCs/>
          <w:color w:val="000000"/>
          <w:sz w:val="24"/>
          <w:szCs w:val="24"/>
          <w:lang w:eastAsia="lv-LV"/>
        </w:rPr>
        <w:t>aizpildīts Pielikums Nr.2</w:t>
      </w:r>
      <w:r w:rsidRPr="00F07842">
        <w:rPr>
          <w:rFonts w:ascii="Times New Roman" w:eastAsia="Times New Roman" w:hAnsi="Times New Roman" w:cs="Times New Roman"/>
          <w:color w:val="000000"/>
          <w:sz w:val="24"/>
          <w:szCs w:val="24"/>
        </w:rPr>
        <w:t>;</w:t>
      </w:r>
    </w:p>
    <w:p w14:paraId="7998F06F" w14:textId="77777777" w:rsidR="00F07842" w:rsidRPr="00F07842" w:rsidRDefault="00F07842" w:rsidP="00F07842">
      <w:pPr>
        <w:numPr>
          <w:ilvl w:val="1"/>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F07842">
        <w:rPr>
          <w:rFonts w:ascii="Times New Roman" w:eastAsia="Times New Roman" w:hAnsi="Times New Roman" w:cs="Times New Roman"/>
          <w:color w:val="000000"/>
          <w:sz w:val="24"/>
          <w:szCs w:val="24"/>
        </w:rPr>
        <w:t>aizpildīts Pielikums Nr.3.</w:t>
      </w:r>
    </w:p>
    <w:p w14:paraId="7B4CBEE4" w14:textId="77777777" w:rsidR="00F07842" w:rsidRPr="00F07842" w:rsidRDefault="00F07842" w:rsidP="00F07842">
      <w:pPr>
        <w:numPr>
          <w:ilvl w:val="1"/>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F07842">
        <w:rPr>
          <w:rFonts w:ascii="Times New Roman" w:eastAsia="Times New Roman" w:hAnsi="Times New Roman" w:cs="Times New Roman"/>
          <w:color w:val="000000"/>
          <w:sz w:val="24"/>
          <w:szCs w:val="24"/>
          <w:lang w:eastAsia="lv-LV"/>
        </w:rPr>
        <w:t>Citi dokumenti, ko pretendents uzskata par nepieciešamu iesniegt un kas pierāda pretendenta atbilstību prasībām.</w:t>
      </w:r>
    </w:p>
    <w:p w14:paraId="4A4438AC" w14:textId="77777777" w:rsidR="00F07842" w:rsidRPr="00F07842" w:rsidRDefault="00F07842" w:rsidP="00F07842">
      <w:pPr>
        <w:widowControl w:val="0"/>
        <w:numPr>
          <w:ilvl w:val="0"/>
          <w:numId w:val="2"/>
        </w:numPr>
        <w:tabs>
          <w:tab w:val="left" w:pos="851"/>
          <w:tab w:val="left" w:pos="1260"/>
        </w:tabs>
        <w:suppressAutoHyphens/>
        <w:spacing w:after="0" w:line="240" w:lineRule="auto"/>
        <w:contextualSpacing/>
        <w:jc w:val="both"/>
        <w:rPr>
          <w:rFonts w:ascii="Times New Roman" w:eastAsia="Calibri" w:hAnsi="Times New Roman" w:cs="Times New Roman"/>
          <w:sz w:val="24"/>
          <w:szCs w:val="24"/>
          <w:lang w:eastAsia="ar-SA"/>
        </w:rPr>
      </w:pPr>
      <w:r w:rsidRPr="00F07842">
        <w:rPr>
          <w:rFonts w:ascii="Times New Roman" w:eastAsia="Calibri" w:hAnsi="Times New Roman" w:cs="Times New Roman"/>
          <w:sz w:val="24"/>
          <w:szCs w:val="24"/>
          <w:lang w:eastAsia="ar-SA"/>
        </w:rPr>
        <w:t>Par jebkuru informāciju, kas ir konfidenciāla, jābūt īpašai norādei.</w:t>
      </w:r>
    </w:p>
    <w:p w14:paraId="363F0476" w14:textId="77777777" w:rsidR="00F07842" w:rsidRPr="00F07842" w:rsidRDefault="00F07842" w:rsidP="00F07842">
      <w:pPr>
        <w:numPr>
          <w:ilvl w:val="0"/>
          <w:numId w:val="2"/>
        </w:numPr>
        <w:spacing w:after="0" w:line="240" w:lineRule="auto"/>
        <w:jc w:val="both"/>
        <w:rPr>
          <w:rFonts w:ascii="Times New Roman" w:eastAsia="Times New Roman" w:hAnsi="Times New Roman" w:cs="Times New Roman"/>
          <w:sz w:val="24"/>
          <w:szCs w:val="24"/>
          <w:lang w:eastAsia="lv-LV"/>
        </w:rPr>
      </w:pPr>
      <w:r w:rsidRPr="00F07842">
        <w:rPr>
          <w:rFonts w:ascii="Times New Roman" w:eastAsia="Times New Roman" w:hAnsi="Times New Roman" w:cs="Times New Roman"/>
          <w:color w:val="000000"/>
          <w:sz w:val="24"/>
          <w:szCs w:val="24"/>
          <w:lang w:eastAsia="lv-LV"/>
        </w:rPr>
        <w:t>Pretendents var grozīt vai atsaukt iesniegto piedāvājumu pirms piedāvājumu iesniegšanas termiņa beigām.</w:t>
      </w:r>
    </w:p>
    <w:p w14:paraId="2A9B04E0" w14:textId="77777777" w:rsidR="00F07842" w:rsidRPr="00F07842" w:rsidRDefault="00F07842" w:rsidP="00F07842">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F07842">
        <w:rPr>
          <w:rFonts w:ascii="Times New Roman" w:eastAsia="Times New Roman" w:hAnsi="Times New Roman" w:cs="Times New Roman"/>
          <w:sz w:val="24"/>
          <w:szCs w:val="24"/>
          <w:lang w:eastAsia="lv-LV"/>
        </w:rPr>
        <w:lastRenderedPageBreak/>
        <w:t>Iesniegtie piedāvājumi, izņemot, ja pretendents piedāvājumu atsauc, paliek Pasūtītāja īpašumā.</w:t>
      </w:r>
    </w:p>
    <w:p w14:paraId="1816CF55" w14:textId="77777777" w:rsidR="00F07842" w:rsidRPr="00F07842" w:rsidRDefault="00F07842" w:rsidP="00F07842">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F07842">
        <w:rPr>
          <w:rFonts w:ascii="Times New Roman" w:eastAsia="Calibri" w:hAnsi="Times New Roman" w:cs="Times New Roman"/>
          <w:sz w:val="24"/>
          <w:szCs w:val="24"/>
          <w:lang w:eastAsia="ar-SA"/>
        </w:rPr>
        <w:t>Pretendentam ir pilnībā jāsedz piedāvājuma sagatavošanas un iesniegšanas izmaksas. Pasūtītājs neuzņemas nekādas saistības par šīm izmaksām, neatkarīgi no Tirgus izpētes rezultāta.</w:t>
      </w:r>
    </w:p>
    <w:p w14:paraId="3E1CAE12" w14:textId="008FE846" w:rsidR="00F07842" w:rsidRPr="00F07842" w:rsidRDefault="00F07842" w:rsidP="00F0784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F07842">
        <w:rPr>
          <w:rFonts w:ascii="Times New Roman" w:eastAsia="Times New Roman" w:hAnsi="Times New Roman" w:cs="Times New Roman"/>
          <w:b/>
          <w:sz w:val="24"/>
          <w:szCs w:val="24"/>
          <w:lang w:eastAsia="lv-LV"/>
        </w:rPr>
        <w:t xml:space="preserve">Piedāvājums jāiesniedz līdz 2021.gada </w:t>
      </w:r>
      <w:r w:rsidR="00944B26">
        <w:rPr>
          <w:rFonts w:ascii="Times New Roman" w:eastAsia="Times New Roman" w:hAnsi="Times New Roman" w:cs="Times New Roman"/>
          <w:b/>
          <w:sz w:val="24"/>
          <w:szCs w:val="24"/>
          <w:lang w:eastAsia="lv-LV"/>
        </w:rPr>
        <w:t>27</w:t>
      </w:r>
      <w:r w:rsidRPr="00F07842">
        <w:rPr>
          <w:rFonts w:ascii="Times New Roman" w:eastAsia="Times New Roman" w:hAnsi="Times New Roman" w:cs="Times New Roman"/>
          <w:b/>
          <w:sz w:val="24"/>
          <w:szCs w:val="24"/>
          <w:lang w:eastAsia="lv-LV"/>
        </w:rPr>
        <w:t>.augustam, plkst. 1</w:t>
      </w:r>
      <w:r w:rsidR="00944B26">
        <w:rPr>
          <w:rFonts w:ascii="Times New Roman" w:eastAsia="Times New Roman" w:hAnsi="Times New Roman" w:cs="Times New Roman"/>
          <w:b/>
          <w:sz w:val="24"/>
          <w:szCs w:val="24"/>
          <w:lang w:eastAsia="lv-LV"/>
        </w:rPr>
        <w:t>0</w:t>
      </w:r>
      <w:r w:rsidRPr="00F07842">
        <w:rPr>
          <w:rFonts w:ascii="Times New Roman" w:eastAsia="Times New Roman" w:hAnsi="Times New Roman" w:cs="Times New Roman"/>
          <w:b/>
          <w:sz w:val="24"/>
          <w:szCs w:val="24"/>
          <w:lang w:eastAsia="lv-LV"/>
        </w:rPr>
        <w:t xml:space="preserve">:00,  Balvu novada pašvaldībā, Bērzpils iela 1a, Balvi, Balvu novads, LV-4501. </w:t>
      </w:r>
      <w:r w:rsidRPr="00F07842">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F07842">
          <w:rPr>
            <w:rFonts w:ascii="Times New Roman" w:eastAsia="Times New Roman" w:hAnsi="Times New Roman" w:cs="Times New Roman"/>
            <w:color w:val="0000FF"/>
            <w:sz w:val="24"/>
            <w:szCs w:val="24"/>
            <w:u w:val="single"/>
            <w:lang w:eastAsia="lv-LV"/>
          </w:rPr>
          <w:t>tirgusizpetes@balvi.lv</w:t>
        </w:r>
      </w:hyperlink>
      <w:r w:rsidRPr="00F07842">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6D4EB93C" w14:textId="77777777" w:rsidR="00F07842" w:rsidRPr="00F07842" w:rsidRDefault="00F07842" w:rsidP="00F07842">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F07842">
        <w:rPr>
          <w:rFonts w:ascii="Times New Roman" w:eastAsia="Calibri" w:hAnsi="Times New Roman" w:cs="Times New Roman"/>
          <w:sz w:val="24"/>
          <w:szCs w:val="24"/>
          <w:lang w:eastAsia="ar-SA"/>
        </w:rPr>
        <w:t xml:space="preserve">Piedāvājumi, kas iesniegti pēc norādītā laika, tiks atzīti par neatbilstošiem tirgus izpētes noteikumu prasībām. </w:t>
      </w:r>
    </w:p>
    <w:p w14:paraId="002524B1" w14:textId="665AEA03" w:rsidR="00F07842" w:rsidRDefault="00F07842" w:rsidP="00F07842">
      <w:pPr>
        <w:suppressAutoHyphens/>
        <w:spacing w:after="0" w:line="240" w:lineRule="auto"/>
        <w:ind w:left="360"/>
        <w:jc w:val="right"/>
        <w:rPr>
          <w:rFonts w:ascii="Times New Roman" w:eastAsia="NSimSun" w:hAnsi="Times New Roman" w:cs="Mangal"/>
          <w:kern w:val="2"/>
          <w:sz w:val="24"/>
          <w:szCs w:val="24"/>
          <w:lang w:eastAsia="zh-CN" w:bidi="hi-IN"/>
        </w:rPr>
      </w:pPr>
    </w:p>
    <w:p w14:paraId="0B8F0AEF" w14:textId="77777777" w:rsidR="004C6BE3" w:rsidRDefault="004C6BE3">
      <w:pPr>
        <w:rPr>
          <w:rFonts w:ascii="Times New Roman" w:eastAsia="NSimSun" w:hAnsi="Times New Roman" w:cs="Mangal"/>
          <w:kern w:val="2"/>
          <w:sz w:val="24"/>
          <w:szCs w:val="24"/>
          <w:lang w:eastAsia="zh-CN" w:bidi="hi-IN"/>
        </w:rPr>
      </w:pPr>
      <w:r>
        <w:rPr>
          <w:rFonts w:ascii="Times New Roman" w:eastAsia="NSimSun" w:hAnsi="Times New Roman" w:cs="Mangal"/>
          <w:kern w:val="2"/>
          <w:sz w:val="24"/>
          <w:szCs w:val="24"/>
          <w:lang w:eastAsia="zh-CN" w:bidi="hi-IN"/>
        </w:rPr>
        <w:br w:type="page"/>
      </w:r>
    </w:p>
    <w:p w14:paraId="7AAA86AF" w14:textId="29BE7B5B" w:rsidR="00F07842" w:rsidRPr="00F07842" w:rsidRDefault="00F07842" w:rsidP="00F07842">
      <w:pPr>
        <w:suppressAutoHyphens/>
        <w:spacing w:after="0" w:line="240" w:lineRule="auto"/>
        <w:ind w:left="360"/>
        <w:jc w:val="right"/>
        <w:rPr>
          <w:rFonts w:ascii="Times New Roman" w:eastAsia="NSimSun" w:hAnsi="Times New Roman" w:cs="Mangal"/>
          <w:kern w:val="2"/>
          <w:sz w:val="24"/>
          <w:szCs w:val="24"/>
          <w:lang w:eastAsia="zh-CN" w:bidi="hi-IN"/>
        </w:rPr>
      </w:pPr>
      <w:r w:rsidRPr="00F07842">
        <w:rPr>
          <w:rFonts w:ascii="Times New Roman" w:eastAsia="NSimSun" w:hAnsi="Times New Roman" w:cs="Mangal"/>
          <w:kern w:val="2"/>
          <w:sz w:val="24"/>
          <w:szCs w:val="24"/>
          <w:lang w:eastAsia="zh-CN" w:bidi="hi-IN"/>
        </w:rPr>
        <w:lastRenderedPageBreak/>
        <w:t>Pielikums Nr.1</w:t>
      </w:r>
    </w:p>
    <w:p w14:paraId="7AFDEA3F" w14:textId="3F6CF7E9" w:rsidR="00F07842" w:rsidRPr="00F07842" w:rsidRDefault="00F07842" w:rsidP="00F07842">
      <w:pPr>
        <w:suppressAutoHyphens/>
        <w:spacing w:after="0" w:line="240" w:lineRule="auto"/>
        <w:ind w:left="360"/>
        <w:jc w:val="right"/>
        <w:rPr>
          <w:rFonts w:ascii="Times New Roman" w:eastAsia="NSimSun" w:hAnsi="Times New Roman" w:cs="Mangal"/>
          <w:kern w:val="2"/>
          <w:sz w:val="24"/>
          <w:szCs w:val="24"/>
          <w:lang w:eastAsia="zh-CN" w:bidi="hi-IN"/>
        </w:rPr>
      </w:pPr>
      <w:r w:rsidRPr="00F07842">
        <w:rPr>
          <w:rFonts w:ascii="Times New Roman" w:eastAsia="NSimSun" w:hAnsi="Times New Roman" w:cs="Mangal"/>
          <w:kern w:val="2"/>
          <w:sz w:val="24"/>
          <w:szCs w:val="24"/>
          <w:lang w:eastAsia="zh-CN" w:bidi="hi-IN"/>
        </w:rPr>
        <w:t>Pie tirgus izpētes ar ID Nr. BNP TI 2021/</w:t>
      </w:r>
      <w:r w:rsidR="00944B26">
        <w:rPr>
          <w:rFonts w:ascii="Times New Roman" w:eastAsia="NSimSun" w:hAnsi="Times New Roman" w:cs="Mangal"/>
          <w:kern w:val="2"/>
          <w:sz w:val="24"/>
          <w:szCs w:val="24"/>
          <w:lang w:eastAsia="zh-CN" w:bidi="hi-IN"/>
        </w:rPr>
        <w:t>104</w:t>
      </w:r>
    </w:p>
    <w:p w14:paraId="7A106AB2" w14:textId="77777777" w:rsidR="00F07842" w:rsidRPr="00F07842" w:rsidRDefault="00F07842" w:rsidP="00F07842">
      <w:pPr>
        <w:suppressAutoHyphens/>
        <w:spacing w:after="0" w:line="240" w:lineRule="auto"/>
        <w:ind w:left="360"/>
        <w:jc w:val="right"/>
        <w:rPr>
          <w:rFonts w:ascii="Times New Roman" w:eastAsia="NSimSun" w:hAnsi="Times New Roman" w:cs="Mangal"/>
          <w:kern w:val="2"/>
          <w:sz w:val="24"/>
          <w:szCs w:val="24"/>
          <w:lang w:eastAsia="zh-CN" w:bidi="hi-IN"/>
        </w:rPr>
      </w:pPr>
    </w:p>
    <w:p w14:paraId="62DA1996" w14:textId="06790DDC" w:rsidR="00F07842" w:rsidRDefault="0021405F" w:rsidP="0021405F">
      <w:pPr>
        <w:suppressAutoHyphens/>
        <w:spacing w:after="0" w:line="240" w:lineRule="auto"/>
        <w:ind w:left="360"/>
        <w:jc w:val="center"/>
        <w:rPr>
          <w:rFonts w:ascii="Times New Roman Bold" w:eastAsia="Times New Roman" w:hAnsi="Times New Roman Bold" w:cs="Times New Roman"/>
          <w:b/>
          <w:bCs/>
          <w:caps/>
          <w:color w:val="000000"/>
          <w:sz w:val="24"/>
          <w:szCs w:val="24"/>
          <w:lang w:eastAsia="lv-LV"/>
        </w:rPr>
      </w:pPr>
      <w:r>
        <w:rPr>
          <w:rFonts w:ascii="Times New Roman Bold" w:eastAsia="Times New Roman" w:hAnsi="Times New Roman Bold" w:cs="Times New Roman"/>
          <w:b/>
          <w:bCs/>
          <w:caps/>
          <w:color w:val="000000"/>
          <w:sz w:val="24"/>
          <w:szCs w:val="24"/>
          <w:lang w:eastAsia="lv-LV"/>
        </w:rPr>
        <w:t>Zāles pļaušanas traktora iegāde</w:t>
      </w:r>
      <w:r w:rsidRPr="00F07842">
        <w:rPr>
          <w:rFonts w:ascii="Times New Roman Bold" w:eastAsia="Times New Roman" w:hAnsi="Times New Roman Bold" w:cs="Times New Roman"/>
          <w:b/>
          <w:bCs/>
          <w:caps/>
          <w:color w:val="000000"/>
          <w:sz w:val="24"/>
          <w:szCs w:val="24"/>
          <w:lang w:eastAsia="lv-LV"/>
        </w:rPr>
        <w:t xml:space="preserve"> LAZDULEJAS pagasta pārvaldes vajadzībām</w:t>
      </w:r>
    </w:p>
    <w:p w14:paraId="6D155496" w14:textId="77777777" w:rsidR="0021405F" w:rsidRPr="00F07842" w:rsidRDefault="0021405F" w:rsidP="0021405F">
      <w:pPr>
        <w:suppressAutoHyphens/>
        <w:spacing w:after="0" w:line="240" w:lineRule="auto"/>
        <w:ind w:left="360"/>
        <w:jc w:val="center"/>
        <w:rPr>
          <w:rFonts w:ascii="Times New Roman" w:eastAsia="NSimSun" w:hAnsi="Times New Roman" w:cs="Mangal"/>
          <w:kern w:val="2"/>
          <w:sz w:val="24"/>
          <w:szCs w:val="24"/>
          <w:lang w:eastAsia="zh-CN" w:bidi="hi-IN"/>
        </w:rPr>
      </w:pPr>
    </w:p>
    <w:p w14:paraId="5362D4F8" w14:textId="4BF37E0A" w:rsidR="00F07842" w:rsidRDefault="00F07842" w:rsidP="00F07842">
      <w:pPr>
        <w:spacing w:after="0" w:line="240" w:lineRule="exact"/>
        <w:jc w:val="center"/>
        <w:rPr>
          <w:rFonts w:ascii="Times New Roman" w:eastAsia="Times New Roman" w:hAnsi="Times New Roman" w:cs="Times New Roman"/>
          <w:b/>
          <w:sz w:val="24"/>
          <w:szCs w:val="24"/>
        </w:rPr>
      </w:pPr>
      <w:r w:rsidRPr="00F07842">
        <w:rPr>
          <w:rFonts w:ascii="Times New Roman" w:eastAsia="Times New Roman" w:hAnsi="Times New Roman" w:cs="Times New Roman"/>
          <w:b/>
          <w:sz w:val="24"/>
          <w:szCs w:val="24"/>
        </w:rPr>
        <w:t>TEHNISKĀ SPECIFIKĀCIJA</w:t>
      </w:r>
    </w:p>
    <w:p w14:paraId="573728FD" w14:textId="7A2C4634" w:rsidR="00944B26" w:rsidRDefault="00944B26" w:rsidP="00F07842">
      <w:pPr>
        <w:spacing w:after="0" w:line="240" w:lineRule="exact"/>
        <w:jc w:val="center"/>
        <w:rPr>
          <w:rFonts w:ascii="Times New Roman" w:eastAsia="Times New Roman" w:hAnsi="Times New Roman" w:cs="Times New Roman"/>
          <w:b/>
          <w:sz w:val="24"/>
          <w:szCs w:val="24"/>
        </w:rPr>
      </w:pPr>
    </w:p>
    <w:p w14:paraId="0F8E1FFF" w14:textId="5A6E2AB7" w:rsidR="00944B26" w:rsidRDefault="00944B26" w:rsidP="00F07842">
      <w:pPr>
        <w:spacing w:after="0" w:line="240" w:lineRule="exact"/>
        <w:jc w:val="center"/>
        <w:rPr>
          <w:rFonts w:ascii="Times New Roman" w:eastAsia="Times New Roman" w:hAnsi="Times New Roman" w:cs="Times New Roman"/>
          <w:b/>
          <w:sz w:val="24"/>
          <w:szCs w:val="24"/>
        </w:rPr>
      </w:pPr>
    </w:p>
    <w:p w14:paraId="5E72E290" w14:textId="77777777" w:rsidR="00944B26" w:rsidRPr="00944B26" w:rsidRDefault="00944B26" w:rsidP="00944B26">
      <w:pPr>
        <w:spacing w:line="240" w:lineRule="atLeast"/>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Minimālās tehniskās prasības</w:t>
      </w:r>
    </w:p>
    <w:tbl>
      <w:tblPr>
        <w:tblW w:w="906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23"/>
        <w:gridCol w:w="5244"/>
      </w:tblGrid>
      <w:tr w:rsidR="00944B26" w:rsidRPr="00944B26" w14:paraId="16703653" w14:textId="77777777" w:rsidTr="0021405F">
        <w:tc>
          <w:tcPr>
            <w:tcW w:w="3823" w:type="dxa"/>
            <w:tcBorders>
              <w:top w:val="single" w:sz="4" w:space="0" w:color="auto"/>
              <w:left w:val="single" w:sz="4" w:space="0" w:color="auto"/>
              <w:bottom w:val="single" w:sz="4" w:space="0" w:color="auto"/>
              <w:right w:val="single" w:sz="4" w:space="0" w:color="auto"/>
            </w:tcBorders>
            <w:hideMark/>
          </w:tcPr>
          <w:p w14:paraId="786AA7D8"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Dzinēja ražotājs</w:t>
            </w:r>
          </w:p>
        </w:tc>
        <w:tc>
          <w:tcPr>
            <w:tcW w:w="5244" w:type="dxa"/>
            <w:tcBorders>
              <w:top w:val="single" w:sz="4" w:space="0" w:color="auto"/>
              <w:left w:val="single" w:sz="4" w:space="0" w:color="auto"/>
              <w:bottom w:val="single" w:sz="4" w:space="0" w:color="auto"/>
              <w:right w:val="single" w:sz="4" w:space="0" w:color="auto"/>
            </w:tcBorders>
            <w:hideMark/>
          </w:tcPr>
          <w:p w14:paraId="2EB5FB23" w14:textId="783448CC"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EVC 4000</w:t>
            </w:r>
            <w:r w:rsidR="0021405F">
              <w:rPr>
                <w:rFonts w:ascii="Times New Roman" w:eastAsia="Calibri" w:hAnsi="Times New Roman" w:cs="Times New Roman"/>
                <w:color w:val="000000"/>
                <w:sz w:val="24"/>
                <w:szCs w:val="24"/>
                <w:lang w:eastAsia="lv-LV"/>
              </w:rPr>
              <w:t xml:space="preserve"> vai ekvivalents</w:t>
            </w:r>
          </w:p>
        </w:tc>
      </w:tr>
      <w:tr w:rsidR="00944B26" w:rsidRPr="00944B26" w14:paraId="29BF82BD" w14:textId="77777777" w:rsidTr="0021405F">
        <w:tc>
          <w:tcPr>
            <w:tcW w:w="3823" w:type="dxa"/>
            <w:tcBorders>
              <w:top w:val="single" w:sz="4" w:space="0" w:color="auto"/>
              <w:left w:val="single" w:sz="4" w:space="0" w:color="auto"/>
              <w:bottom w:val="single" w:sz="4" w:space="0" w:color="auto"/>
              <w:right w:val="single" w:sz="4" w:space="0" w:color="auto"/>
            </w:tcBorders>
            <w:hideMark/>
          </w:tcPr>
          <w:p w14:paraId="69E0C200"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Dzinēja jauda</w:t>
            </w:r>
          </w:p>
        </w:tc>
        <w:tc>
          <w:tcPr>
            <w:tcW w:w="5244" w:type="dxa"/>
            <w:tcBorders>
              <w:top w:val="single" w:sz="4" w:space="0" w:color="auto"/>
              <w:left w:val="single" w:sz="4" w:space="0" w:color="auto"/>
              <w:bottom w:val="single" w:sz="4" w:space="0" w:color="auto"/>
              <w:right w:val="single" w:sz="4" w:space="0" w:color="auto"/>
            </w:tcBorders>
            <w:hideMark/>
          </w:tcPr>
          <w:p w14:paraId="6E7F6E83"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8.9 – 9.3 kW</w:t>
            </w:r>
          </w:p>
        </w:tc>
      </w:tr>
      <w:tr w:rsidR="00944B26" w:rsidRPr="00944B26" w14:paraId="339B955F" w14:textId="77777777" w:rsidTr="0021405F">
        <w:tc>
          <w:tcPr>
            <w:tcW w:w="3823" w:type="dxa"/>
            <w:tcBorders>
              <w:top w:val="single" w:sz="4" w:space="0" w:color="auto"/>
              <w:left w:val="single" w:sz="4" w:space="0" w:color="auto"/>
              <w:bottom w:val="single" w:sz="4" w:space="0" w:color="auto"/>
              <w:right w:val="single" w:sz="4" w:space="0" w:color="auto"/>
            </w:tcBorders>
            <w:hideMark/>
          </w:tcPr>
          <w:p w14:paraId="33075CE9"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Degvielas veids</w:t>
            </w:r>
          </w:p>
        </w:tc>
        <w:tc>
          <w:tcPr>
            <w:tcW w:w="5244" w:type="dxa"/>
            <w:tcBorders>
              <w:top w:val="single" w:sz="4" w:space="0" w:color="auto"/>
              <w:left w:val="single" w:sz="4" w:space="0" w:color="auto"/>
              <w:bottom w:val="single" w:sz="4" w:space="0" w:color="auto"/>
              <w:right w:val="single" w:sz="4" w:space="0" w:color="auto"/>
            </w:tcBorders>
            <w:hideMark/>
          </w:tcPr>
          <w:p w14:paraId="3C841EBA"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Benzīns</w:t>
            </w:r>
          </w:p>
        </w:tc>
      </w:tr>
      <w:tr w:rsidR="00944B26" w:rsidRPr="00944B26" w14:paraId="025A658F" w14:textId="77777777" w:rsidTr="0021405F">
        <w:tc>
          <w:tcPr>
            <w:tcW w:w="3823" w:type="dxa"/>
            <w:tcBorders>
              <w:top w:val="single" w:sz="4" w:space="0" w:color="auto"/>
              <w:left w:val="single" w:sz="4" w:space="0" w:color="auto"/>
              <w:bottom w:val="single" w:sz="4" w:space="0" w:color="auto"/>
              <w:right w:val="single" w:sz="4" w:space="0" w:color="auto"/>
            </w:tcBorders>
            <w:hideMark/>
          </w:tcPr>
          <w:p w14:paraId="72BE2225"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Degvielas tvertne</w:t>
            </w:r>
          </w:p>
        </w:tc>
        <w:tc>
          <w:tcPr>
            <w:tcW w:w="5244" w:type="dxa"/>
            <w:tcBorders>
              <w:top w:val="single" w:sz="4" w:space="0" w:color="auto"/>
              <w:left w:val="single" w:sz="4" w:space="0" w:color="auto"/>
              <w:bottom w:val="single" w:sz="4" w:space="0" w:color="auto"/>
              <w:right w:val="single" w:sz="4" w:space="0" w:color="auto"/>
            </w:tcBorders>
            <w:hideMark/>
          </w:tcPr>
          <w:p w14:paraId="0330CDF8"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Ne mazāk kā 6 litri</w:t>
            </w:r>
          </w:p>
        </w:tc>
      </w:tr>
      <w:tr w:rsidR="00944B26" w:rsidRPr="00944B26" w14:paraId="3EF9EF4C" w14:textId="77777777" w:rsidTr="0021405F">
        <w:tc>
          <w:tcPr>
            <w:tcW w:w="3823" w:type="dxa"/>
            <w:tcBorders>
              <w:top w:val="single" w:sz="4" w:space="0" w:color="auto"/>
              <w:left w:val="single" w:sz="4" w:space="0" w:color="auto"/>
              <w:bottom w:val="single" w:sz="4" w:space="0" w:color="auto"/>
              <w:right w:val="single" w:sz="4" w:space="0" w:color="auto"/>
            </w:tcBorders>
            <w:hideMark/>
          </w:tcPr>
          <w:p w14:paraId="60F6D6D9"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Pļaušanas platums</w:t>
            </w:r>
          </w:p>
        </w:tc>
        <w:tc>
          <w:tcPr>
            <w:tcW w:w="5244" w:type="dxa"/>
            <w:tcBorders>
              <w:top w:val="single" w:sz="4" w:space="0" w:color="auto"/>
              <w:left w:val="single" w:sz="4" w:space="0" w:color="auto"/>
              <w:bottom w:val="single" w:sz="4" w:space="0" w:color="auto"/>
              <w:right w:val="single" w:sz="4" w:space="0" w:color="auto"/>
            </w:tcBorders>
            <w:hideMark/>
          </w:tcPr>
          <w:p w14:paraId="789D20A2"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95 – 105 cm</w:t>
            </w:r>
          </w:p>
        </w:tc>
      </w:tr>
      <w:tr w:rsidR="00944B26" w:rsidRPr="00944B26" w14:paraId="3F2C8F12" w14:textId="77777777" w:rsidTr="0021405F">
        <w:tc>
          <w:tcPr>
            <w:tcW w:w="3823" w:type="dxa"/>
            <w:tcBorders>
              <w:top w:val="single" w:sz="4" w:space="0" w:color="auto"/>
              <w:left w:val="single" w:sz="4" w:space="0" w:color="auto"/>
              <w:bottom w:val="single" w:sz="4" w:space="0" w:color="auto"/>
              <w:right w:val="single" w:sz="4" w:space="0" w:color="auto"/>
            </w:tcBorders>
            <w:hideMark/>
          </w:tcPr>
          <w:p w14:paraId="155E079C"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Pļaušanas pannas materiāls</w:t>
            </w:r>
          </w:p>
        </w:tc>
        <w:tc>
          <w:tcPr>
            <w:tcW w:w="5244" w:type="dxa"/>
            <w:tcBorders>
              <w:top w:val="single" w:sz="4" w:space="0" w:color="auto"/>
              <w:left w:val="single" w:sz="4" w:space="0" w:color="auto"/>
              <w:bottom w:val="single" w:sz="4" w:space="0" w:color="auto"/>
              <w:right w:val="single" w:sz="4" w:space="0" w:color="auto"/>
            </w:tcBorders>
            <w:hideMark/>
          </w:tcPr>
          <w:p w14:paraId="5356ACB5"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Tērauda</w:t>
            </w:r>
          </w:p>
        </w:tc>
      </w:tr>
      <w:tr w:rsidR="00944B26" w:rsidRPr="00944B26" w14:paraId="3B8CCC83" w14:textId="77777777" w:rsidTr="0021405F">
        <w:tc>
          <w:tcPr>
            <w:tcW w:w="3823" w:type="dxa"/>
            <w:tcBorders>
              <w:top w:val="single" w:sz="4" w:space="0" w:color="auto"/>
              <w:left w:val="single" w:sz="4" w:space="0" w:color="auto"/>
              <w:bottom w:val="single" w:sz="4" w:space="0" w:color="auto"/>
              <w:right w:val="single" w:sz="4" w:space="0" w:color="auto"/>
            </w:tcBorders>
            <w:hideMark/>
          </w:tcPr>
          <w:p w14:paraId="2B796DEC"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Pļaušanas augstums, min - max</w:t>
            </w:r>
          </w:p>
        </w:tc>
        <w:tc>
          <w:tcPr>
            <w:tcW w:w="5244" w:type="dxa"/>
            <w:tcBorders>
              <w:top w:val="single" w:sz="4" w:space="0" w:color="auto"/>
              <w:left w:val="single" w:sz="4" w:space="0" w:color="auto"/>
              <w:bottom w:val="single" w:sz="4" w:space="0" w:color="auto"/>
              <w:right w:val="single" w:sz="4" w:space="0" w:color="auto"/>
            </w:tcBorders>
            <w:hideMark/>
          </w:tcPr>
          <w:p w14:paraId="6C7ABC0A"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35 – 90 mm</w:t>
            </w:r>
          </w:p>
        </w:tc>
      </w:tr>
      <w:tr w:rsidR="00944B26" w:rsidRPr="00944B26" w14:paraId="263D389B" w14:textId="77777777" w:rsidTr="0021405F">
        <w:tc>
          <w:tcPr>
            <w:tcW w:w="3823" w:type="dxa"/>
            <w:tcBorders>
              <w:top w:val="single" w:sz="4" w:space="0" w:color="auto"/>
              <w:left w:val="single" w:sz="4" w:space="0" w:color="auto"/>
              <w:bottom w:val="single" w:sz="4" w:space="0" w:color="auto"/>
              <w:right w:val="single" w:sz="4" w:space="0" w:color="auto"/>
            </w:tcBorders>
            <w:hideMark/>
          </w:tcPr>
          <w:p w14:paraId="238E8141"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 xml:space="preserve">Vadības veids </w:t>
            </w:r>
          </w:p>
        </w:tc>
        <w:tc>
          <w:tcPr>
            <w:tcW w:w="5244" w:type="dxa"/>
            <w:tcBorders>
              <w:top w:val="single" w:sz="4" w:space="0" w:color="auto"/>
              <w:left w:val="single" w:sz="4" w:space="0" w:color="auto"/>
              <w:bottom w:val="single" w:sz="4" w:space="0" w:color="auto"/>
              <w:right w:val="single" w:sz="4" w:space="0" w:color="auto"/>
            </w:tcBorders>
            <w:hideMark/>
          </w:tcPr>
          <w:p w14:paraId="2D014EEA"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Automātiskā pārnesumkārba, viena pedāļa piedziņa</w:t>
            </w:r>
          </w:p>
        </w:tc>
      </w:tr>
      <w:tr w:rsidR="00944B26" w:rsidRPr="00944B26" w14:paraId="24199189" w14:textId="77777777" w:rsidTr="0021405F">
        <w:tc>
          <w:tcPr>
            <w:tcW w:w="3823" w:type="dxa"/>
            <w:tcBorders>
              <w:top w:val="single" w:sz="4" w:space="0" w:color="auto"/>
              <w:left w:val="single" w:sz="4" w:space="0" w:color="auto"/>
              <w:bottom w:val="single" w:sz="4" w:space="0" w:color="auto"/>
              <w:right w:val="single" w:sz="4" w:space="0" w:color="auto"/>
            </w:tcBorders>
            <w:hideMark/>
          </w:tcPr>
          <w:p w14:paraId="15B164BC"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Pārnesumkārba</w:t>
            </w:r>
          </w:p>
        </w:tc>
        <w:tc>
          <w:tcPr>
            <w:tcW w:w="5244" w:type="dxa"/>
            <w:tcBorders>
              <w:top w:val="single" w:sz="4" w:space="0" w:color="auto"/>
              <w:left w:val="single" w:sz="4" w:space="0" w:color="auto"/>
              <w:bottom w:val="single" w:sz="4" w:space="0" w:color="auto"/>
              <w:right w:val="single" w:sz="4" w:space="0" w:color="auto"/>
            </w:tcBorders>
            <w:hideMark/>
          </w:tcPr>
          <w:p w14:paraId="51722C47"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2 pozīciju, viens uz priekšu, viens atpakaļ</w:t>
            </w:r>
          </w:p>
        </w:tc>
      </w:tr>
      <w:tr w:rsidR="00944B26" w:rsidRPr="00944B26" w14:paraId="66511C72" w14:textId="77777777" w:rsidTr="0021405F">
        <w:tc>
          <w:tcPr>
            <w:tcW w:w="3823" w:type="dxa"/>
            <w:tcBorders>
              <w:top w:val="single" w:sz="4" w:space="0" w:color="auto"/>
              <w:left w:val="single" w:sz="4" w:space="0" w:color="auto"/>
              <w:bottom w:val="single" w:sz="4" w:space="0" w:color="auto"/>
              <w:right w:val="single" w:sz="4" w:space="0" w:color="auto"/>
            </w:tcBorders>
            <w:hideMark/>
          </w:tcPr>
          <w:p w14:paraId="03F10446"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Asmeņu skaits</w:t>
            </w:r>
          </w:p>
        </w:tc>
        <w:tc>
          <w:tcPr>
            <w:tcW w:w="5244" w:type="dxa"/>
            <w:tcBorders>
              <w:top w:val="single" w:sz="4" w:space="0" w:color="auto"/>
              <w:left w:val="single" w:sz="4" w:space="0" w:color="auto"/>
              <w:bottom w:val="single" w:sz="4" w:space="0" w:color="auto"/>
              <w:right w:val="single" w:sz="4" w:space="0" w:color="auto"/>
            </w:tcBorders>
            <w:hideMark/>
          </w:tcPr>
          <w:p w14:paraId="503D9A31"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2</w:t>
            </w:r>
          </w:p>
        </w:tc>
      </w:tr>
      <w:tr w:rsidR="00944B26" w:rsidRPr="00944B26" w14:paraId="0D28FA57" w14:textId="77777777" w:rsidTr="0021405F">
        <w:tc>
          <w:tcPr>
            <w:tcW w:w="3823" w:type="dxa"/>
            <w:tcBorders>
              <w:top w:val="single" w:sz="4" w:space="0" w:color="auto"/>
              <w:left w:val="single" w:sz="4" w:space="0" w:color="auto"/>
              <w:bottom w:val="single" w:sz="4" w:space="0" w:color="auto"/>
              <w:right w:val="single" w:sz="4" w:space="0" w:color="auto"/>
            </w:tcBorders>
            <w:hideMark/>
          </w:tcPr>
          <w:p w14:paraId="50BD28AA"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Zāles pļaušana</w:t>
            </w:r>
          </w:p>
        </w:tc>
        <w:tc>
          <w:tcPr>
            <w:tcW w:w="5244" w:type="dxa"/>
            <w:tcBorders>
              <w:top w:val="single" w:sz="4" w:space="0" w:color="auto"/>
              <w:left w:val="single" w:sz="4" w:space="0" w:color="auto"/>
              <w:bottom w:val="single" w:sz="4" w:space="0" w:color="auto"/>
              <w:right w:val="single" w:sz="4" w:space="0" w:color="auto"/>
            </w:tcBorders>
            <w:hideMark/>
          </w:tcPr>
          <w:p w14:paraId="03CDE724"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Zāles izmešana uz sānu</w:t>
            </w:r>
          </w:p>
        </w:tc>
      </w:tr>
      <w:tr w:rsidR="00944B26" w:rsidRPr="00944B26" w14:paraId="2320B496" w14:textId="77777777" w:rsidTr="0021405F">
        <w:tc>
          <w:tcPr>
            <w:tcW w:w="3823" w:type="dxa"/>
            <w:tcBorders>
              <w:top w:val="single" w:sz="4" w:space="0" w:color="auto"/>
              <w:left w:val="single" w:sz="4" w:space="0" w:color="auto"/>
              <w:bottom w:val="single" w:sz="4" w:space="0" w:color="auto"/>
              <w:right w:val="single" w:sz="4" w:space="0" w:color="auto"/>
            </w:tcBorders>
            <w:hideMark/>
          </w:tcPr>
          <w:p w14:paraId="7818A029"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Riepas izmērs priekšā</w:t>
            </w:r>
          </w:p>
        </w:tc>
        <w:tc>
          <w:tcPr>
            <w:tcW w:w="5244" w:type="dxa"/>
            <w:tcBorders>
              <w:top w:val="single" w:sz="4" w:space="0" w:color="auto"/>
              <w:left w:val="single" w:sz="4" w:space="0" w:color="auto"/>
              <w:bottom w:val="single" w:sz="4" w:space="0" w:color="auto"/>
              <w:right w:val="single" w:sz="4" w:space="0" w:color="auto"/>
            </w:tcBorders>
            <w:hideMark/>
          </w:tcPr>
          <w:p w14:paraId="63C54CD0"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17x6.50-6</w:t>
            </w:r>
          </w:p>
        </w:tc>
      </w:tr>
      <w:tr w:rsidR="00944B26" w:rsidRPr="00944B26" w14:paraId="2C1E0E86" w14:textId="77777777" w:rsidTr="0021405F">
        <w:tc>
          <w:tcPr>
            <w:tcW w:w="3823" w:type="dxa"/>
            <w:tcBorders>
              <w:top w:val="single" w:sz="4" w:space="0" w:color="auto"/>
              <w:left w:val="single" w:sz="4" w:space="0" w:color="auto"/>
              <w:bottom w:val="single" w:sz="4" w:space="0" w:color="auto"/>
              <w:right w:val="single" w:sz="4" w:space="0" w:color="auto"/>
            </w:tcBorders>
            <w:hideMark/>
          </w:tcPr>
          <w:p w14:paraId="38BC9CFC"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Riepas izmērs aizmugurē</w:t>
            </w:r>
          </w:p>
        </w:tc>
        <w:tc>
          <w:tcPr>
            <w:tcW w:w="5244" w:type="dxa"/>
            <w:tcBorders>
              <w:top w:val="single" w:sz="4" w:space="0" w:color="auto"/>
              <w:left w:val="single" w:sz="4" w:space="0" w:color="auto"/>
              <w:bottom w:val="single" w:sz="4" w:space="0" w:color="auto"/>
              <w:right w:val="single" w:sz="4" w:space="0" w:color="auto"/>
            </w:tcBorders>
            <w:hideMark/>
          </w:tcPr>
          <w:p w14:paraId="36DF35C1"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18x8.50-8</w:t>
            </w:r>
          </w:p>
        </w:tc>
      </w:tr>
      <w:tr w:rsidR="00944B26" w:rsidRPr="00944B26" w14:paraId="2069A2D9" w14:textId="77777777" w:rsidTr="0021405F">
        <w:tc>
          <w:tcPr>
            <w:tcW w:w="3823" w:type="dxa"/>
            <w:tcBorders>
              <w:top w:val="single" w:sz="4" w:space="0" w:color="auto"/>
              <w:left w:val="single" w:sz="4" w:space="0" w:color="auto"/>
              <w:bottom w:val="single" w:sz="4" w:space="0" w:color="auto"/>
              <w:right w:val="single" w:sz="4" w:space="0" w:color="auto"/>
            </w:tcBorders>
            <w:hideMark/>
          </w:tcPr>
          <w:p w14:paraId="181FE341"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Sēdekļa materiāls</w:t>
            </w:r>
          </w:p>
        </w:tc>
        <w:tc>
          <w:tcPr>
            <w:tcW w:w="5244" w:type="dxa"/>
            <w:tcBorders>
              <w:top w:val="single" w:sz="4" w:space="0" w:color="auto"/>
              <w:left w:val="single" w:sz="4" w:space="0" w:color="auto"/>
              <w:bottom w:val="single" w:sz="4" w:space="0" w:color="auto"/>
              <w:right w:val="single" w:sz="4" w:space="0" w:color="auto"/>
            </w:tcBorders>
            <w:hideMark/>
          </w:tcPr>
          <w:p w14:paraId="1A5DED69" w14:textId="341C10BC"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Vinils</w:t>
            </w:r>
            <w:r w:rsidR="0021405F">
              <w:rPr>
                <w:rFonts w:ascii="Times New Roman" w:eastAsia="Calibri" w:hAnsi="Times New Roman" w:cs="Times New Roman"/>
                <w:color w:val="000000"/>
                <w:sz w:val="24"/>
                <w:szCs w:val="24"/>
                <w:lang w:eastAsia="lv-LV"/>
              </w:rPr>
              <w:t xml:space="preserve"> vai ekvivalents</w:t>
            </w:r>
          </w:p>
        </w:tc>
      </w:tr>
      <w:tr w:rsidR="00944B26" w:rsidRPr="00944B26" w14:paraId="7C5BC5AC" w14:textId="77777777" w:rsidTr="0021405F">
        <w:tc>
          <w:tcPr>
            <w:tcW w:w="3823" w:type="dxa"/>
            <w:tcBorders>
              <w:top w:val="single" w:sz="4" w:space="0" w:color="auto"/>
              <w:left w:val="single" w:sz="4" w:space="0" w:color="auto"/>
              <w:bottom w:val="single" w:sz="4" w:space="0" w:color="auto"/>
              <w:right w:val="single" w:sz="4" w:space="0" w:color="auto"/>
            </w:tcBorders>
            <w:hideMark/>
          </w:tcPr>
          <w:p w14:paraId="0F99202C"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Sēdekļa amortizācija</w:t>
            </w:r>
          </w:p>
        </w:tc>
        <w:tc>
          <w:tcPr>
            <w:tcW w:w="5244" w:type="dxa"/>
            <w:tcBorders>
              <w:top w:val="single" w:sz="4" w:space="0" w:color="auto"/>
              <w:left w:val="single" w:sz="4" w:space="0" w:color="auto"/>
              <w:bottom w:val="single" w:sz="4" w:space="0" w:color="auto"/>
              <w:right w:val="single" w:sz="4" w:space="0" w:color="auto"/>
            </w:tcBorders>
            <w:hideMark/>
          </w:tcPr>
          <w:p w14:paraId="0073FA73"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Sēdeklim jābūt amortizācijai</w:t>
            </w:r>
          </w:p>
        </w:tc>
      </w:tr>
      <w:tr w:rsidR="00944B26" w:rsidRPr="00944B26" w14:paraId="0BD9D1CA" w14:textId="77777777" w:rsidTr="0021405F">
        <w:tc>
          <w:tcPr>
            <w:tcW w:w="3823" w:type="dxa"/>
            <w:tcBorders>
              <w:top w:val="single" w:sz="4" w:space="0" w:color="auto"/>
              <w:left w:val="single" w:sz="4" w:space="0" w:color="auto"/>
              <w:bottom w:val="single" w:sz="4" w:space="0" w:color="auto"/>
              <w:right w:val="single" w:sz="4" w:space="0" w:color="auto"/>
            </w:tcBorders>
            <w:hideMark/>
          </w:tcPr>
          <w:p w14:paraId="67BB44A7" w14:textId="77777777"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Garantija</w:t>
            </w:r>
          </w:p>
        </w:tc>
        <w:tc>
          <w:tcPr>
            <w:tcW w:w="5244" w:type="dxa"/>
            <w:tcBorders>
              <w:top w:val="single" w:sz="4" w:space="0" w:color="auto"/>
              <w:left w:val="single" w:sz="4" w:space="0" w:color="auto"/>
              <w:bottom w:val="single" w:sz="4" w:space="0" w:color="auto"/>
              <w:right w:val="single" w:sz="4" w:space="0" w:color="auto"/>
            </w:tcBorders>
            <w:hideMark/>
          </w:tcPr>
          <w:p w14:paraId="1645B913" w14:textId="6D77F3E4" w:rsidR="00944B26" w:rsidRPr="00944B26" w:rsidRDefault="00944B26" w:rsidP="00944B26">
            <w:pPr>
              <w:spacing w:after="0" w:line="240" w:lineRule="auto"/>
              <w:jc w:val="center"/>
              <w:rPr>
                <w:rFonts w:ascii="Times New Roman" w:eastAsia="Times New Roman" w:hAnsi="Times New Roman" w:cs="Times New Roman"/>
                <w:color w:val="000000"/>
                <w:sz w:val="24"/>
                <w:szCs w:val="24"/>
                <w:lang w:eastAsia="lv-LV"/>
              </w:rPr>
            </w:pPr>
            <w:r w:rsidRPr="00944B26">
              <w:rPr>
                <w:rFonts w:ascii="Times New Roman" w:eastAsia="Calibri" w:hAnsi="Times New Roman" w:cs="Times New Roman"/>
                <w:color w:val="000000"/>
                <w:sz w:val="24"/>
                <w:szCs w:val="24"/>
                <w:lang w:eastAsia="lv-LV"/>
              </w:rPr>
              <w:t xml:space="preserve">Ne mazāk kā </w:t>
            </w:r>
            <w:r w:rsidR="0021405F">
              <w:rPr>
                <w:rFonts w:ascii="Times New Roman" w:eastAsia="Calibri" w:hAnsi="Times New Roman" w:cs="Times New Roman"/>
                <w:color w:val="000000"/>
                <w:sz w:val="24"/>
                <w:szCs w:val="24"/>
                <w:lang w:eastAsia="lv-LV"/>
              </w:rPr>
              <w:t>2</w:t>
            </w:r>
            <w:r w:rsidRPr="00944B26">
              <w:rPr>
                <w:rFonts w:ascii="Times New Roman" w:eastAsia="Calibri" w:hAnsi="Times New Roman" w:cs="Times New Roman"/>
                <w:color w:val="000000"/>
                <w:sz w:val="24"/>
                <w:szCs w:val="24"/>
                <w:lang w:eastAsia="lv-LV"/>
              </w:rPr>
              <w:t xml:space="preserve"> gad</w:t>
            </w:r>
            <w:r w:rsidR="0021405F">
              <w:rPr>
                <w:rFonts w:ascii="Times New Roman" w:eastAsia="Calibri" w:hAnsi="Times New Roman" w:cs="Times New Roman"/>
                <w:color w:val="000000"/>
                <w:sz w:val="24"/>
                <w:szCs w:val="24"/>
                <w:lang w:eastAsia="lv-LV"/>
              </w:rPr>
              <w:t>i</w:t>
            </w:r>
          </w:p>
        </w:tc>
      </w:tr>
    </w:tbl>
    <w:p w14:paraId="3E51FB97" w14:textId="224EAD64" w:rsidR="00944B26" w:rsidRDefault="00944B26" w:rsidP="00944B26">
      <w:pPr>
        <w:spacing w:line="240" w:lineRule="atLeast"/>
        <w:rPr>
          <w:rFonts w:ascii="Times New Roman" w:eastAsia="Times New Roman" w:hAnsi="Times New Roman" w:cs="Times New Roman"/>
          <w:color w:val="000000"/>
          <w:sz w:val="24"/>
          <w:szCs w:val="24"/>
          <w:lang w:eastAsia="lv-LV"/>
        </w:rPr>
      </w:pPr>
      <w:r w:rsidRPr="00944B26">
        <w:rPr>
          <w:rFonts w:ascii="Times New Roman" w:eastAsia="Times New Roman" w:hAnsi="Times New Roman" w:cs="Times New Roman"/>
          <w:color w:val="000000"/>
          <w:sz w:val="24"/>
          <w:szCs w:val="24"/>
          <w:lang w:eastAsia="lv-LV"/>
        </w:rPr>
        <w:t> </w:t>
      </w:r>
    </w:p>
    <w:p w14:paraId="6D3EAE45" w14:textId="06BB0F6F" w:rsidR="007102F4" w:rsidRDefault="007102F4" w:rsidP="007102F4">
      <w:pPr>
        <w:spacing w:line="240" w:lineRule="atLeast"/>
        <w:jc w:val="both"/>
        <w:rPr>
          <w:rFonts w:ascii="Times New Roman" w:eastAsia="Times New Roman" w:hAnsi="Times New Roman" w:cs="Times New Roman"/>
          <w:sz w:val="24"/>
          <w:szCs w:val="24"/>
        </w:rPr>
      </w:pPr>
      <w:r w:rsidRPr="0021405F">
        <w:rPr>
          <w:rFonts w:ascii="Times New Roman" w:eastAsia="Times New Roman" w:hAnsi="Times New Roman" w:cs="Times New Roman"/>
          <w:bCs/>
          <w:sz w:val="56"/>
          <w:szCs w:val="56"/>
        </w:rPr>
        <w:t>!</w:t>
      </w:r>
      <w:r w:rsidRPr="0021405F">
        <w:rPr>
          <w:rFonts w:ascii="Times New Roman" w:eastAsia="Times New Roman" w:hAnsi="Times New Roman" w:cs="Times New Roman"/>
          <w:bCs/>
          <w:sz w:val="24"/>
          <w:szCs w:val="24"/>
        </w:rPr>
        <w:t xml:space="preserve"> </w:t>
      </w:r>
      <w:r w:rsidRPr="0021405F">
        <w:rPr>
          <w:rFonts w:ascii="Times New Roman" w:eastAsia="Times New Roman" w:hAnsi="Times New Roman" w:cs="Times New Roman"/>
          <w:b/>
          <w:sz w:val="24"/>
          <w:szCs w:val="24"/>
        </w:rPr>
        <w:t>Ievērībai:</w:t>
      </w:r>
      <w:r w:rsidRPr="0021405F">
        <w:rPr>
          <w:rFonts w:ascii="Times New Roman" w:eastAsia="Times New Roman" w:hAnsi="Times New Roman" w:cs="Times New Roman"/>
          <w:bCs/>
          <w:sz w:val="24"/>
          <w:szCs w:val="24"/>
        </w:rPr>
        <w:t xml:space="preserve"> s</w:t>
      </w:r>
      <w:r w:rsidRPr="0021405F">
        <w:rPr>
          <w:rFonts w:ascii="Times New Roman" w:eastAsia="Calibri" w:hAnsi="Times New Roman" w:cs="Times New Roman"/>
          <w:bCs/>
          <w:sz w:val="24"/>
          <w:szCs w:val="24"/>
        </w:rPr>
        <w:t>agatavojot</w:t>
      </w:r>
      <w:r w:rsidRPr="0021405F">
        <w:rPr>
          <w:rFonts w:ascii="Times New Roman" w:eastAsia="Calibri" w:hAnsi="Times New Roman" w:cs="Times New Roman"/>
          <w:sz w:val="24"/>
          <w:szCs w:val="24"/>
        </w:rPr>
        <w:t xml:space="preserve"> T</w:t>
      </w:r>
      <w:r w:rsidRPr="0021405F">
        <w:rPr>
          <w:rFonts w:ascii="Times New Roman" w:eastAsia="Times New Roman" w:hAnsi="Times New Roman" w:cs="Times New Roman"/>
          <w:sz w:val="24"/>
          <w:szCs w:val="24"/>
        </w:rPr>
        <w:t>ehnisko/Finanšu piedāvājumu, pretendents nav tiesīgs pie norādītajiem konkrētajiem materiāliem/precēm, lietot vārdus “vai ekvivalents”/“vai analogs”, jo minētā piebilde nozīmē, ka pretendents, iespējams, nepiedāvā tieši norādīto materiālu/preci. Tādējādi, tiks uzskatīts, ka par materiālu/preci ar piebildi “vai ekvivalents”/“vai analogs”, informācija nav sniegta, un nav iespējas pilnībā izvērtēt, vai piedāvājums atbilst tirgus izpētes tehniskajā specifikācijā noteiktajām prasībām. Līdz ar to, šāds piedāvājums tiks noraidīts, kā neatbilstošs pasūtītāja Tehniskajai specifikācijai.</w:t>
      </w:r>
    </w:p>
    <w:p w14:paraId="514BCF18" w14:textId="31BC4D07" w:rsidR="007102F4" w:rsidRPr="00944B26" w:rsidRDefault="007102F4" w:rsidP="007102F4">
      <w:pPr>
        <w:spacing w:line="240" w:lineRule="atLeast"/>
        <w:jc w:val="both"/>
        <w:rPr>
          <w:rFonts w:ascii="Times New Roman" w:eastAsia="Times New Roman" w:hAnsi="Times New Roman" w:cs="Times New Roman"/>
          <w:color w:val="000000"/>
          <w:sz w:val="24"/>
          <w:szCs w:val="24"/>
          <w:lang w:eastAsia="lv-LV"/>
        </w:rPr>
      </w:pPr>
      <w:r w:rsidRPr="007102F4">
        <w:rPr>
          <w:rFonts w:ascii="Times New Roman" w:eastAsia="Times New Roman" w:hAnsi="Times New Roman" w:cs="Times New Roman"/>
          <w:color w:val="000000"/>
          <w:sz w:val="24"/>
          <w:szCs w:val="24"/>
          <w:lang w:eastAsia="lv-LV"/>
        </w:rPr>
        <w:t>Tehniskajā piedāvājumā</w:t>
      </w:r>
      <w:r>
        <w:rPr>
          <w:rFonts w:ascii="Times New Roman" w:eastAsia="Times New Roman" w:hAnsi="Times New Roman" w:cs="Times New Roman"/>
          <w:color w:val="000000"/>
          <w:sz w:val="24"/>
          <w:szCs w:val="24"/>
          <w:lang w:eastAsia="lv-LV"/>
        </w:rPr>
        <w:t>,</w:t>
      </w:r>
      <w:r w:rsidRPr="007102F4">
        <w:rPr>
          <w:rFonts w:ascii="Times New Roman" w:eastAsia="Times New Roman" w:hAnsi="Times New Roman" w:cs="Times New Roman"/>
          <w:color w:val="000000"/>
          <w:sz w:val="24"/>
          <w:szCs w:val="24"/>
          <w:lang w:eastAsia="lv-LV"/>
        </w:rPr>
        <w:t xml:space="preserve"> piedāvājot ekvivalentu </w:t>
      </w:r>
      <w:r>
        <w:rPr>
          <w:rFonts w:ascii="Times New Roman" w:eastAsia="Times New Roman" w:hAnsi="Times New Roman" w:cs="Times New Roman"/>
          <w:color w:val="000000"/>
          <w:sz w:val="24"/>
          <w:szCs w:val="24"/>
          <w:lang w:eastAsia="lv-LV"/>
        </w:rPr>
        <w:t>materiālu/</w:t>
      </w:r>
      <w:r w:rsidRPr="007102F4">
        <w:rPr>
          <w:rFonts w:ascii="Times New Roman" w:eastAsia="Times New Roman" w:hAnsi="Times New Roman" w:cs="Times New Roman"/>
          <w:color w:val="000000"/>
          <w:sz w:val="24"/>
          <w:szCs w:val="24"/>
          <w:lang w:eastAsia="lv-LV"/>
        </w:rPr>
        <w:t xml:space="preserve">preci, </w:t>
      </w:r>
      <w:r>
        <w:rPr>
          <w:rFonts w:ascii="Times New Roman" w:eastAsia="Times New Roman" w:hAnsi="Times New Roman" w:cs="Times New Roman"/>
          <w:color w:val="000000"/>
          <w:sz w:val="24"/>
          <w:szCs w:val="24"/>
          <w:lang w:eastAsia="lv-LV"/>
        </w:rPr>
        <w:t>pretendentam</w:t>
      </w:r>
      <w:r w:rsidRPr="007102F4">
        <w:rPr>
          <w:rFonts w:ascii="Times New Roman" w:eastAsia="Times New Roman" w:hAnsi="Times New Roman" w:cs="Times New Roman"/>
          <w:color w:val="000000"/>
          <w:sz w:val="24"/>
          <w:szCs w:val="24"/>
          <w:lang w:eastAsia="lv-LV"/>
        </w:rPr>
        <w:t xml:space="preserve"> jāpierāda tās ekvivalentums</w:t>
      </w:r>
      <w:r w:rsidR="002359C6">
        <w:rPr>
          <w:rFonts w:ascii="Times New Roman" w:eastAsia="Times New Roman" w:hAnsi="Times New Roman" w:cs="Times New Roman"/>
          <w:color w:val="000000"/>
          <w:sz w:val="24"/>
          <w:szCs w:val="24"/>
          <w:lang w:eastAsia="lv-LV"/>
        </w:rPr>
        <w:t>, iesniedzot atbilstošus dokumentus</w:t>
      </w:r>
      <w:r w:rsidRPr="007102F4">
        <w:rPr>
          <w:rFonts w:ascii="Times New Roman" w:eastAsia="Times New Roman" w:hAnsi="Times New Roman" w:cs="Times New Roman"/>
          <w:color w:val="000000"/>
          <w:sz w:val="24"/>
          <w:szCs w:val="24"/>
          <w:lang w:eastAsia="lv-LV"/>
        </w:rPr>
        <w:t>.</w:t>
      </w:r>
    </w:p>
    <w:p w14:paraId="4EEFBEAD" w14:textId="77777777" w:rsidR="00944B26" w:rsidRPr="007102F4" w:rsidRDefault="00944B26" w:rsidP="00F07842">
      <w:pPr>
        <w:spacing w:after="0" w:line="240" w:lineRule="exact"/>
        <w:jc w:val="center"/>
        <w:rPr>
          <w:rFonts w:ascii="Times New Roman" w:eastAsia="Times New Roman" w:hAnsi="Times New Roman" w:cs="Times New Roman"/>
          <w:b/>
          <w:sz w:val="24"/>
          <w:szCs w:val="24"/>
        </w:rPr>
      </w:pPr>
    </w:p>
    <w:p w14:paraId="2D136A44" w14:textId="5CE08918" w:rsidR="00944B26" w:rsidRPr="007102F4" w:rsidRDefault="00944B26" w:rsidP="00F07842">
      <w:pPr>
        <w:spacing w:after="0" w:line="240" w:lineRule="exact"/>
        <w:jc w:val="center"/>
        <w:rPr>
          <w:rFonts w:ascii="Times New Roman" w:eastAsia="Times New Roman" w:hAnsi="Times New Roman" w:cs="Times New Roman"/>
          <w:b/>
          <w:sz w:val="24"/>
          <w:szCs w:val="24"/>
        </w:rPr>
      </w:pPr>
    </w:p>
    <w:p w14:paraId="2CF8481E" w14:textId="77777777" w:rsidR="00944B26" w:rsidRDefault="00944B26" w:rsidP="00F07842">
      <w:pPr>
        <w:spacing w:after="0" w:line="240" w:lineRule="exact"/>
        <w:jc w:val="center"/>
        <w:rPr>
          <w:rFonts w:ascii="Times New Roman" w:eastAsia="Times New Roman" w:hAnsi="Times New Roman" w:cs="Times New Roman"/>
          <w:b/>
          <w:sz w:val="24"/>
          <w:szCs w:val="24"/>
        </w:rPr>
      </w:pPr>
    </w:p>
    <w:p w14:paraId="35C68E4C" w14:textId="1D4DC3B7" w:rsidR="00944B26" w:rsidRDefault="00944B26" w:rsidP="00F07842">
      <w:pPr>
        <w:spacing w:after="0" w:line="240" w:lineRule="exact"/>
        <w:jc w:val="center"/>
        <w:rPr>
          <w:rFonts w:ascii="Times New Roman" w:eastAsia="Times New Roman" w:hAnsi="Times New Roman" w:cs="Times New Roman"/>
          <w:b/>
          <w:sz w:val="24"/>
          <w:szCs w:val="24"/>
        </w:rPr>
      </w:pPr>
    </w:p>
    <w:p w14:paraId="4B5A0F9B" w14:textId="77777777" w:rsidR="00944B26" w:rsidRPr="00F07842" w:rsidRDefault="00944B26" w:rsidP="00F07842">
      <w:pPr>
        <w:spacing w:after="0" w:line="240" w:lineRule="exact"/>
        <w:jc w:val="center"/>
        <w:rPr>
          <w:rFonts w:ascii="Times New Roman" w:eastAsia="Times New Roman" w:hAnsi="Times New Roman" w:cs="Times New Roman"/>
          <w:b/>
          <w:sz w:val="24"/>
          <w:szCs w:val="24"/>
        </w:rPr>
      </w:pPr>
    </w:p>
    <w:p w14:paraId="561EDDE1" w14:textId="7E9B7312" w:rsidR="0021405F" w:rsidRDefault="0021405F">
      <w:pPr>
        <w:rPr>
          <w:rFonts w:ascii="Times New Roman" w:eastAsia="NSimSun" w:hAnsi="Times New Roman" w:cs="Mangal"/>
          <w:kern w:val="2"/>
          <w:sz w:val="24"/>
          <w:szCs w:val="24"/>
          <w:lang w:eastAsia="zh-CN" w:bidi="hi-IN"/>
        </w:rPr>
      </w:pPr>
      <w:r>
        <w:rPr>
          <w:rFonts w:ascii="Times New Roman" w:eastAsia="NSimSun" w:hAnsi="Times New Roman" w:cs="Mangal"/>
          <w:kern w:val="2"/>
          <w:sz w:val="24"/>
          <w:szCs w:val="24"/>
          <w:lang w:eastAsia="zh-CN" w:bidi="hi-IN"/>
        </w:rPr>
        <w:br w:type="page"/>
      </w:r>
    </w:p>
    <w:p w14:paraId="2E4BB933" w14:textId="77777777" w:rsidR="00F07842" w:rsidRPr="00F07842" w:rsidRDefault="00F07842" w:rsidP="00F07842">
      <w:pPr>
        <w:suppressAutoHyphens/>
        <w:spacing w:after="0" w:line="240" w:lineRule="auto"/>
        <w:ind w:left="360"/>
        <w:jc w:val="right"/>
        <w:rPr>
          <w:rFonts w:ascii="Times New Roman" w:eastAsia="NSimSun" w:hAnsi="Times New Roman" w:cs="Mangal"/>
          <w:kern w:val="2"/>
          <w:sz w:val="24"/>
          <w:szCs w:val="24"/>
          <w:lang w:eastAsia="zh-CN" w:bidi="hi-IN"/>
        </w:rPr>
      </w:pPr>
      <w:r w:rsidRPr="00F07842">
        <w:rPr>
          <w:rFonts w:ascii="Times New Roman" w:eastAsia="NSimSun" w:hAnsi="Times New Roman" w:cs="Mangal"/>
          <w:kern w:val="2"/>
          <w:sz w:val="24"/>
          <w:szCs w:val="24"/>
          <w:lang w:eastAsia="zh-CN" w:bidi="hi-IN"/>
        </w:rPr>
        <w:lastRenderedPageBreak/>
        <w:t>Pielikums Nr.2</w:t>
      </w:r>
    </w:p>
    <w:p w14:paraId="2A0C9DCA" w14:textId="292BEF29" w:rsidR="00F07842" w:rsidRPr="00F07842" w:rsidRDefault="00F07842" w:rsidP="00F07842">
      <w:pPr>
        <w:suppressAutoHyphens/>
        <w:spacing w:after="0" w:line="240" w:lineRule="auto"/>
        <w:ind w:left="360"/>
        <w:jc w:val="right"/>
        <w:rPr>
          <w:rFonts w:ascii="Times New Roman" w:eastAsia="NSimSun" w:hAnsi="Times New Roman" w:cs="Mangal"/>
          <w:kern w:val="2"/>
          <w:sz w:val="24"/>
          <w:szCs w:val="24"/>
          <w:lang w:eastAsia="zh-CN" w:bidi="hi-IN"/>
        </w:rPr>
      </w:pPr>
      <w:r w:rsidRPr="00F07842">
        <w:rPr>
          <w:rFonts w:ascii="Times New Roman" w:eastAsia="NSimSun" w:hAnsi="Times New Roman" w:cs="Mangal"/>
          <w:kern w:val="2"/>
          <w:sz w:val="24"/>
          <w:szCs w:val="24"/>
          <w:lang w:eastAsia="zh-CN" w:bidi="hi-IN"/>
        </w:rPr>
        <w:t>Pie tirgus izpētes ar ID Nr. BNP TI 2021/</w:t>
      </w:r>
      <w:r w:rsidR="0021405F">
        <w:rPr>
          <w:rFonts w:ascii="Times New Roman" w:eastAsia="NSimSun" w:hAnsi="Times New Roman" w:cs="Mangal"/>
          <w:kern w:val="2"/>
          <w:sz w:val="24"/>
          <w:szCs w:val="24"/>
          <w:lang w:eastAsia="zh-CN" w:bidi="hi-IN"/>
        </w:rPr>
        <w:t>104</w:t>
      </w:r>
    </w:p>
    <w:p w14:paraId="410E1411" w14:textId="77777777" w:rsidR="00F07842" w:rsidRPr="00F07842" w:rsidRDefault="00F07842" w:rsidP="00F07842">
      <w:pPr>
        <w:spacing w:after="0" w:line="240" w:lineRule="auto"/>
        <w:ind w:left="567"/>
        <w:jc w:val="center"/>
        <w:rPr>
          <w:rFonts w:ascii="Times New Roman" w:eastAsia="Times New Roman" w:hAnsi="Times New Roman" w:cs="Times New Roman"/>
          <w:b/>
          <w:sz w:val="24"/>
          <w:szCs w:val="24"/>
        </w:rPr>
      </w:pPr>
    </w:p>
    <w:p w14:paraId="5424A72B" w14:textId="32F649F9" w:rsidR="00F07842" w:rsidRPr="00F07842" w:rsidRDefault="00F07842" w:rsidP="00F07842">
      <w:pPr>
        <w:spacing w:after="0" w:line="240" w:lineRule="auto"/>
        <w:ind w:left="567"/>
        <w:jc w:val="center"/>
        <w:rPr>
          <w:rFonts w:ascii="Times New Roman" w:eastAsia="Times New Roman" w:hAnsi="Times New Roman" w:cs="Times New Roman"/>
          <w:b/>
          <w:sz w:val="24"/>
          <w:szCs w:val="24"/>
        </w:rPr>
      </w:pPr>
      <w:r w:rsidRPr="00F07842">
        <w:rPr>
          <w:rFonts w:ascii="Times New Roman" w:eastAsia="Times New Roman" w:hAnsi="Times New Roman" w:cs="Times New Roman"/>
          <w:b/>
          <w:sz w:val="24"/>
          <w:szCs w:val="24"/>
        </w:rPr>
        <w:t xml:space="preserve">PIETEIKUMS </w:t>
      </w:r>
      <w:r w:rsidR="002359C6">
        <w:rPr>
          <w:rFonts w:ascii="Times New Roman" w:eastAsia="Times New Roman" w:hAnsi="Times New Roman" w:cs="Times New Roman"/>
          <w:b/>
          <w:sz w:val="24"/>
          <w:szCs w:val="24"/>
        </w:rPr>
        <w:t>UN FINANŠU PIEDĀVĀJUMS</w:t>
      </w:r>
    </w:p>
    <w:p w14:paraId="1D2DF20B" w14:textId="77777777" w:rsidR="00F07842" w:rsidRPr="00F07842" w:rsidRDefault="00F07842" w:rsidP="00F07842">
      <w:pPr>
        <w:spacing w:after="0" w:line="240" w:lineRule="auto"/>
        <w:ind w:left="567"/>
        <w:jc w:val="center"/>
        <w:rPr>
          <w:rFonts w:ascii="Times New Roman" w:eastAsia="Times New Roman" w:hAnsi="Times New Roman" w:cs="Times New Roman"/>
          <w:b/>
          <w:sz w:val="24"/>
          <w:szCs w:val="24"/>
        </w:rPr>
      </w:pPr>
      <w:r w:rsidRPr="00F07842">
        <w:rPr>
          <w:rFonts w:ascii="Times New Roman" w:eastAsia="Times New Roman" w:hAnsi="Times New Roman" w:cs="Times New Roman"/>
          <w:b/>
          <w:sz w:val="24"/>
          <w:szCs w:val="24"/>
        </w:rPr>
        <w:t>DALĪBAI BALVU NOVADA PAŠVALDĪBAS TIRGUS IZPĒTĒ</w:t>
      </w:r>
    </w:p>
    <w:p w14:paraId="06AB462C" w14:textId="77777777" w:rsidR="00F07842" w:rsidRPr="00F07842" w:rsidRDefault="00F07842" w:rsidP="00F07842">
      <w:pPr>
        <w:spacing w:after="0" w:line="240" w:lineRule="auto"/>
        <w:rPr>
          <w:rFonts w:ascii="Times New Roman Bold" w:eastAsia="Times New Roman" w:hAnsi="Times New Roman Bold" w:cs="Times New Roman"/>
          <w:b/>
          <w:caps/>
          <w:sz w:val="24"/>
          <w:szCs w:val="24"/>
        </w:rPr>
      </w:pPr>
    </w:p>
    <w:p w14:paraId="68C6B351" w14:textId="77777777" w:rsidR="0021405F" w:rsidRDefault="0021405F" w:rsidP="00F07842">
      <w:pPr>
        <w:spacing w:after="0" w:line="240" w:lineRule="auto"/>
        <w:ind w:left="567"/>
        <w:jc w:val="center"/>
        <w:rPr>
          <w:rFonts w:ascii="Times New Roman Bold" w:eastAsia="Times New Roman" w:hAnsi="Times New Roman Bold" w:cs="Times New Roman"/>
          <w:b/>
          <w:bCs/>
          <w:caps/>
          <w:color w:val="000000"/>
          <w:sz w:val="24"/>
          <w:szCs w:val="24"/>
          <w:lang w:eastAsia="lv-LV"/>
        </w:rPr>
      </w:pPr>
      <w:r w:rsidRPr="0021405F">
        <w:rPr>
          <w:rFonts w:ascii="Times New Roman Bold" w:eastAsia="Times New Roman" w:hAnsi="Times New Roman Bold" w:cs="Times New Roman"/>
          <w:b/>
          <w:bCs/>
          <w:caps/>
          <w:color w:val="000000"/>
          <w:sz w:val="24"/>
          <w:szCs w:val="24"/>
          <w:lang w:eastAsia="lv-LV"/>
        </w:rPr>
        <w:t>ZĀLES PĻAUŠANAS TRAKTORA IEGĀDE LAZDULEJAS PAGASTA PĀRVALDES VAJADZĪBĀM</w:t>
      </w:r>
      <w:r w:rsidRPr="0021405F">
        <w:rPr>
          <w:rFonts w:ascii="Times New Roman Bold" w:eastAsia="Times New Roman" w:hAnsi="Times New Roman Bold" w:cs="Times New Roman"/>
          <w:b/>
          <w:bCs/>
          <w:caps/>
          <w:color w:val="000000"/>
          <w:sz w:val="24"/>
          <w:szCs w:val="24"/>
          <w:lang w:eastAsia="lv-LV"/>
        </w:rPr>
        <w:t xml:space="preserve"> </w:t>
      </w:r>
    </w:p>
    <w:p w14:paraId="394ABFF1" w14:textId="2BEE1C76" w:rsidR="00F07842" w:rsidRPr="00F07842" w:rsidRDefault="00F07842" w:rsidP="00ED2256">
      <w:pPr>
        <w:spacing w:after="0" w:line="240" w:lineRule="auto"/>
        <w:ind w:left="567"/>
        <w:jc w:val="center"/>
        <w:rPr>
          <w:rFonts w:ascii="Times New Roman Bold" w:eastAsia="Times New Roman" w:hAnsi="Times New Roman Bold" w:cs="Times New Roman"/>
          <w:b/>
          <w:caps/>
          <w:color w:val="000000"/>
          <w:sz w:val="24"/>
          <w:szCs w:val="24"/>
        </w:rPr>
      </w:pPr>
      <w:r w:rsidRPr="00F07842">
        <w:rPr>
          <w:rFonts w:ascii="Times New Roman Bold" w:eastAsia="Times New Roman" w:hAnsi="Times New Roman Bold" w:cs="Times New Roman"/>
          <w:b/>
          <w:caps/>
          <w:color w:val="000000"/>
          <w:sz w:val="24"/>
          <w:szCs w:val="24"/>
        </w:rPr>
        <w:t>ID Nr. BNP TI 2021/</w:t>
      </w:r>
      <w:r w:rsidR="0021405F">
        <w:rPr>
          <w:rFonts w:ascii="Times New Roman Bold" w:eastAsia="Times New Roman" w:hAnsi="Times New Roman Bold" w:cs="Times New Roman"/>
          <w:b/>
          <w:caps/>
          <w:color w:val="000000"/>
          <w:sz w:val="24"/>
          <w:szCs w:val="24"/>
        </w:rPr>
        <w:t>104</w:t>
      </w:r>
    </w:p>
    <w:p w14:paraId="03B25C58" w14:textId="77777777" w:rsidR="00F07842" w:rsidRPr="00F07842" w:rsidRDefault="00F07842" w:rsidP="00ED2256">
      <w:pPr>
        <w:spacing w:after="0" w:line="240" w:lineRule="auto"/>
        <w:jc w:val="center"/>
        <w:rPr>
          <w:rFonts w:ascii="Times New Roman" w:eastAsia="Times New Roman" w:hAnsi="Times New Roman" w:cs="Times New Roman"/>
          <w:b/>
          <w:sz w:val="24"/>
          <w:szCs w:val="24"/>
        </w:rPr>
      </w:pPr>
    </w:p>
    <w:p w14:paraId="6C8D3CA3" w14:textId="77777777" w:rsidR="00F07842" w:rsidRPr="00F07842" w:rsidRDefault="00F07842" w:rsidP="00ED2256">
      <w:pPr>
        <w:spacing w:after="0" w:line="240" w:lineRule="auto"/>
        <w:rPr>
          <w:rFonts w:ascii="Times New Roman" w:eastAsia="Times New Roman" w:hAnsi="Times New Roman" w:cs="Times New Roman"/>
          <w:b/>
          <w:bCs/>
          <w:sz w:val="24"/>
          <w:szCs w:val="24"/>
          <w:lang w:eastAsia="lv-LV"/>
        </w:rPr>
      </w:pPr>
      <w:r w:rsidRPr="00F07842">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416"/>
      </w:tblGrid>
      <w:tr w:rsidR="00F07842" w:rsidRPr="00F07842" w14:paraId="722715CD" w14:textId="77777777" w:rsidTr="00F07842">
        <w:trPr>
          <w:jc w:val="center"/>
        </w:trPr>
        <w:tc>
          <w:tcPr>
            <w:tcW w:w="4647" w:type="dxa"/>
            <w:tcBorders>
              <w:top w:val="single" w:sz="4" w:space="0" w:color="auto"/>
              <w:left w:val="single" w:sz="4" w:space="0" w:color="auto"/>
              <w:bottom w:val="single" w:sz="4" w:space="0" w:color="auto"/>
              <w:right w:val="single" w:sz="4" w:space="0" w:color="auto"/>
            </w:tcBorders>
            <w:hideMark/>
          </w:tcPr>
          <w:p w14:paraId="015C1A8D" w14:textId="77777777" w:rsidR="00F07842" w:rsidRPr="00F07842" w:rsidRDefault="00F07842" w:rsidP="00ED2256">
            <w:pPr>
              <w:keepNext/>
              <w:spacing w:after="0" w:line="240" w:lineRule="auto"/>
              <w:outlineLvl w:val="0"/>
              <w:rPr>
                <w:rFonts w:ascii="Times New Roman" w:eastAsia="Times New Roman" w:hAnsi="Times New Roman" w:cs="Times New Roman"/>
                <w:sz w:val="24"/>
                <w:szCs w:val="24"/>
              </w:rPr>
            </w:pPr>
            <w:r w:rsidRPr="00F07842">
              <w:rPr>
                <w:rFonts w:ascii="Times New Roman" w:eastAsia="Times New Roman" w:hAnsi="Times New Roman" w:cs="Times New Roman"/>
                <w:sz w:val="24"/>
                <w:szCs w:val="24"/>
              </w:rPr>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457344E6" w14:textId="77777777" w:rsidR="00F07842" w:rsidRPr="00F07842" w:rsidRDefault="00F07842" w:rsidP="00ED2256">
            <w:pPr>
              <w:spacing w:after="0" w:line="240" w:lineRule="auto"/>
              <w:rPr>
                <w:rFonts w:ascii="Times New Roman" w:eastAsia="Times New Roman" w:hAnsi="Times New Roman" w:cs="Times New Roman"/>
                <w:sz w:val="24"/>
                <w:szCs w:val="24"/>
                <w:lang w:eastAsia="lv-LV"/>
              </w:rPr>
            </w:pPr>
          </w:p>
        </w:tc>
      </w:tr>
      <w:tr w:rsidR="00F07842" w:rsidRPr="00F07842" w14:paraId="75C9E3FD" w14:textId="77777777" w:rsidTr="00F07842">
        <w:trPr>
          <w:jc w:val="center"/>
        </w:trPr>
        <w:tc>
          <w:tcPr>
            <w:tcW w:w="4647" w:type="dxa"/>
            <w:tcBorders>
              <w:top w:val="single" w:sz="4" w:space="0" w:color="auto"/>
              <w:left w:val="single" w:sz="4" w:space="0" w:color="auto"/>
              <w:bottom w:val="single" w:sz="4" w:space="0" w:color="auto"/>
              <w:right w:val="single" w:sz="4" w:space="0" w:color="auto"/>
            </w:tcBorders>
            <w:hideMark/>
          </w:tcPr>
          <w:p w14:paraId="607C5481" w14:textId="77777777" w:rsidR="00F07842" w:rsidRPr="00F07842" w:rsidRDefault="00F07842" w:rsidP="00ED2256">
            <w:pPr>
              <w:spacing w:after="0" w:line="240" w:lineRule="auto"/>
              <w:rPr>
                <w:rFonts w:ascii="Times New Roman" w:eastAsia="Times New Roman" w:hAnsi="Times New Roman" w:cs="Times New Roman"/>
                <w:sz w:val="24"/>
                <w:szCs w:val="24"/>
              </w:rPr>
            </w:pPr>
            <w:r w:rsidRPr="00F07842">
              <w:rPr>
                <w:rFonts w:ascii="Times New Roman" w:eastAsia="Times New Roman" w:hAnsi="Times New Roman" w:cs="Times New Roman"/>
                <w:sz w:val="24"/>
                <w:szCs w:val="24"/>
              </w:rPr>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1CC2BC98" w14:textId="77777777" w:rsidR="00F07842" w:rsidRPr="00F07842" w:rsidRDefault="00F07842" w:rsidP="00ED2256">
            <w:pPr>
              <w:spacing w:after="0" w:line="240" w:lineRule="auto"/>
              <w:rPr>
                <w:rFonts w:ascii="Times New Roman" w:eastAsia="Times New Roman" w:hAnsi="Times New Roman" w:cs="Times New Roman"/>
                <w:sz w:val="24"/>
                <w:szCs w:val="24"/>
                <w:lang w:eastAsia="lv-LV"/>
              </w:rPr>
            </w:pPr>
          </w:p>
        </w:tc>
      </w:tr>
      <w:tr w:rsidR="00F07842" w:rsidRPr="00F07842" w14:paraId="6CA08C3A" w14:textId="77777777" w:rsidTr="00F07842">
        <w:trPr>
          <w:jc w:val="center"/>
        </w:trPr>
        <w:tc>
          <w:tcPr>
            <w:tcW w:w="4647" w:type="dxa"/>
            <w:tcBorders>
              <w:top w:val="single" w:sz="4" w:space="0" w:color="auto"/>
              <w:left w:val="single" w:sz="4" w:space="0" w:color="auto"/>
              <w:bottom w:val="single" w:sz="4" w:space="0" w:color="auto"/>
              <w:right w:val="single" w:sz="4" w:space="0" w:color="auto"/>
            </w:tcBorders>
            <w:hideMark/>
          </w:tcPr>
          <w:p w14:paraId="5D3C59C5" w14:textId="77777777" w:rsidR="00F07842" w:rsidRPr="00F07842" w:rsidRDefault="00F07842" w:rsidP="00ED2256">
            <w:pPr>
              <w:spacing w:after="0" w:line="240" w:lineRule="auto"/>
              <w:rPr>
                <w:rFonts w:ascii="Times New Roman" w:eastAsia="Times New Roman" w:hAnsi="Times New Roman" w:cs="Times New Roman"/>
                <w:sz w:val="24"/>
                <w:szCs w:val="24"/>
              </w:rPr>
            </w:pPr>
            <w:r w:rsidRPr="00F07842">
              <w:rPr>
                <w:rFonts w:ascii="Times New Roman" w:eastAsia="Times New Roman" w:hAnsi="Times New Roman" w:cs="Times New Roman"/>
                <w:sz w:val="24"/>
                <w:szCs w:val="24"/>
              </w:rPr>
              <w:t>Juridiskā adrese/ adrese</w:t>
            </w:r>
          </w:p>
        </w:tc>
        <w:tc>
          <w:tcPr>
            <w:tcW w:w="4420" w:type="dxa"/>
            <w:tcBorders>
              <w:top w:val="single" w:sz="4" w:space="0" w:color="auto"/>
              <w:left w:val="single" w:sz="4" w:space="0" w:color="auto"/>
              <w:bottom w:val="single" w:sz="4" w:space="0" w:color="auto"/>
              <w:right w:val="single" w:sz="4" w:space="0" w:color="auto"/>
            </w:tcBorders>
          </w:tcPr>
          <w:p w14:paraId="6F4CB3F4" w14:textId="77777777" w:rsidR="00F07842" w:rsidRPr="00F07842" w:rsidRDefault="00F07842" w:rsidP="00ED2256">
            <w:pPr>
              <w:spacing w:after="0" w:line="240" w:lineRule="auto"/>
              <w:rPr>
                <w:rFonts w:ascii="Times New Roman" w:eastAsia="Times New Roman" w:hAnsi="Times New Roman" w:cs="Times New Roman"/>
                <w:sz w:val="24"/>
                <w:szCs w:val="24"/>
                <w:lang w:eastAsia="lv-LV"/>
              </w:rPr>
            </w:pPr>
          </w:p>
        </w:tc>
      </w:tr>
      <w:tr w:rsidR="00F07842" w:rsidRPr="00F07842" w14:paraId="33C74343" w14:textId="77777777" w:rsidTr="00F07842">
        <w:trPr>
          <w:jc w:val="center"/>
        </w:trPr>
        <w:tc>
          <w:tcPr>
            <w:tcW w:w="4647" w:type="dxa"/>
            <w:tcBorders>
              <w:top w:val="single" w:sz="4" w:space="0" w:color="auto"/>
              <w:left w:val="single" w:sz="4" w:space="0" w:color="auto"/>
              <w:bottom w:val="single" w:sz="4" w:space="0" w:color="auto"/>
              <w:right w:val="single" w:sz="4" w:space="0" w:color="auto"/>
            </w:tcBorders>
            <w:hideMark/>
          </w:tcPr>
          <w:p w14:paraId="66307F2F" w14:textId="77777777" w:rsidR="00F07842" w:rsidRPr="00F07842" w:rsidRDefault="00F07842" w:rsidP="00ED2256">
            <w:pPr>
              <w:spacing w:after="0" w:line="240" w:lineRule="auto"/>
              <w:rPr>
                <w:rFonts w:ascii="Times New Roman" w:eastAsia="Times New Roman" w:hAnsi="Times New Roman" w:cs="Times New Roman"/>
                <w:sz w:val="24"/>
                <w:szCs w:val="24"/>
              </w:rPr>
            </w:pPr>
            <w:r w:rsidRPr="00F07842">
              <w:rPr>
                <w:rFonts w:ascii="Times New Roman" w:eastAsia="Times New Roman" w:hAnsi="Times New Roman" w:cs="Times New Roman"/>
                <w:sz w:val="24"/>
                <w:szCs w:val="24"/>
              </w:rPr>
              <w:t>Kontakttālrunis</w:t>
            </w:r>
          </w:p>
        </w:tc>
        <w:tc>
          <w:tcPr>
            <w:tcW w:w="4420" w:type="dxa"/>
            <w:tcBorders>
              <w:top w:val="single" w:sz="4" w:space="0" w:color="auto"/>
              <w:left w:val="single" w:sz="4" w:space="0" w:color="auto"/>
              <w:bottom w:val="single" w:sz="4" w:space="0" w:color="auto"/>
              <w:right w:val="single" w:sz="4" w:space="0" w:color="auto"/>
            </w:tcBorders>
          </w:tcPr>
          <w:p w14:paraId="6D8C207D" w14:textId="77777777" w:rsidR="00F07842" w:rsidRPr="00F07842" w:rsidRDefault="00F07842" w:rsidP="00ED2256">
            <w:pPr>
              <w:spacing w:after="0" w:line="240" w:lineRule="auto"/>
              <w:jc w:val="center"/>
              <w:rPr>
                <w:rFonts w:ascii="Times New Roman" w:eastAsia="Times New Roman" w:hAnsi="Times New Roman" w:cs="Times New Roman"/>
                <w:sz w:val="24"/>
                <w:szCs w:val="24"/>
                <w:lang w:eastAsia="lv-LV"/>
              </w:rPr>
            </w:pPr>
          </w:p>
        </w:tc>
      </w:tr>
      <w:tr w:rsidR="00F07842" w:rsidRPr="00F07842" w14:paraId="23B6AFB3" w14:textId="77777777" w:rsidTr="00F07842">
        <w:trPr>
          <w:jc w:val="center"/>
        </w:trPr>
        <w:tc>
          <w:tcPr>
            <w:tcW w:w="4647" w:type="dxa"/>
            <w:tcBorders>
              <w:top w:val="single" w:sz="4" w:space="0" w:color="auto"/>
              <w:left w:val="single" w:sz="4" w:space="0" w:color="auto"/>
              <w:bottom w:val="single" w:sz="4" w:space="0" w:color="auto"/>
              <w:right w:val="single" w:sz="4" w:space="0" w:color="auto"/>
            </w:tcBorders>
            <w:hideMark/>
          </w:tcPr>
          <w:p w14:paraId="7E6C31E2" w14:textId="77777777" w:rsidR="00F07842" w:rsidRPr="00F07842" w:rsidRDefault="00F07842" w:rsidP="00ED2256">
            <w:pPr>
              <w:spacing w:after="0" w:line="240" w:lineRule="auto"/>
              <w:rPr>
                <w:rFonts w:ascii="Times New Roman" w:eastAsia="Times New Roman" w:hAnsi="Times New Roman" w:cs="Times New Roman"/>
                <w:sz w:val="24"/>
                <w:szCs w:val="24"/>
              </w:rPr>
            </w:pPr>
            <w:r w:rsidRPr="00F07842">
              <w:rPr>
                <w:rFonts w:ascii="Times New Roman" w:eastAsia="Times New Roman" w:hAnsi="Times New Roman" w:cs="Times New Roman"/>
                <w:sz w:val="24"/>
                <w:szCs w:val="24"/>
              </w:rPr>
              <w:t>e-pasts</w:t>
            </w:r>
          </w:p>
        </w:tc>
        <w:tc>
          <w:tcPr>
            <w:tcW w:w="4420" w:type="dxa"/>
            <w:tcBorders>
              <w:top w:val="single" w:sz="4" w:space="0" w:color="auto"/>
              <w:left w:val="single" w:sz="4" w:space="0" w:color="auto"/>
              <w:bottom w:val="single" w:sz="4" w:space="0" w:color="auto"/>
              <w:right w:val="single" w:sz="4" w:space="0" w:color="auto"/>
            </w:tcBorders>
          </w:tcPr>
          <w:p w14:paraId="17C2B56C" w14:textId="77777777" w:rsidR="00F07842" w:rsidRPr="00F07842" w:rsidRDefault="00F07842" w:rsidP="00ED2256">
            <w:pPr>
              <w:spacing w:after="0" w:line="240" w:lineRule="auto"/>
              <w:jc w:val="center"/>
              <w:rPr>
                <w:rFonts w:ascii="Times New Roman" w:eastAsia="Times New Roman" w:hAnsi="Times New Roman" w:cs="Times New Roman"/>
                <w:sz w:val="24"/>
                <w:szCs w:val="24"/>
                <w:lang w:eastAsia="lv-LV"/>
              </w:rPr>
            </w:pPr>
          </w:p>
        </w:tc>
      </w:tr>
      <w:tr w:rsidR="00F07842" w:rsidRPr="00F07842" w14:paraId="4A94CB53" w14:textId="77777777" w:rsidTr="00F07842">
        <w:trPr>
          <w:jc w:val="center"/>
        </w:trPr>
        <w:tc>
          <w:tcPr>
            <w:tcW w:w="4647" w:type="dxa"/>
            <w:tcBorders>
              <w:top w:val="single" w:sz="4" w:space="0" w:color="auto"/>
              <w:left w:val="single" w:sz="4" w:space="0" w:color="auto"/>
              <w:bottom w:val="single" w:sz="4" w:space="0" w:color="auto"/>
              <w:right w:val="single" w:sz="4" w:space="0" w:color="auto"/>
            </w:tcBorders>
            <w:hideMark/>
          </w:tcPr>
          <w:p w14:paraId="327F3A19" w14:textId="77777777" w:rsidR="00F07842" w:rsidRPr="00F07842" w:rsidRDefault="00F07842" w:rsidP="00ED2256">
            <w:pPr>
              <w:widowControl w:val="0"/>
              <w:suppressAutoHyphens/>
              <w:spacing w:after="0" w:line="240" w:lineRule="auto"/>
              <w:rPr>
                <w:rFonts w:ascii="Times New Roman" w:eastAsia="Times New Roman" w:hAnsi="Times New Roman" w:cs="Times New Roman"/>
                <w:sz w:val="24"/>
                <w:szCs w:val="24"/>
              </w:rPr>
            </w:pPr>
            <w:r w:rsidRPr="00F07842">
              <w:rPr>
                <w:rFonts w:ascii="Times New Roman" w:eastAsia="Times New Roman" w:hAnsi="Times New Roman" w:cs="Times New Roman"/>
                <w:sz w:val="24"/>
                <w:szCs w:val="24"/>
              </w:rPr>
              <w:t>Pretendenta kontaktpersona</w:t>
            </w:r>
          </w:p>
          <w:p w14:paraId="55E4A347" w14:textId="77777777" w:rsidR="00F07842" w:rsidRPr="00F07842" w:rsidRDefault="00F07842" w:rsidP="00ED2256">
            <w:pPr>
              <w:widowControl w:val="0"/>
              <w:suppressAutoHyphens/>
              <w:spacing w:after="0" w:line="240" w:lineRule="auto"/>
              <w:rPr>
                <w:rFonts w:ascii="Times New Roman" w:eastAsia="Times New Roman" w:hAnsi="Times New Roman" w:cs="Times New Roman"/>
                <w:sz w:val="24"/>
                <w:szCs w:val="24"/>
              </w:rPr>
            </w:pPr>
            <w:r w:rsidRPr="00F07842">
              <w:rPr>
                <w:rFonts w:ascii="Times New Roman" w:eastAsia="Times New Roman" w:hAnsi="Times New Roman" w:cs="Times New Roman"/>
                <w:sz w:val="24"/>
                <w:szCs w:val="24"/>
              </w:rPr>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F58BE99" w14:textId="77777777" w:rsidR="00F07842" w:rsidRPr="00F07842" w:rsidRDefault="00F07842" w:rsidP="00ED2256">
            <w:pPr>
              <w:spacing w:after="0" w:line="240" w:lineRule="auto"/>
              <w:jc w:val="center"/>
              <w:rPr>
                <w:rFonts w:ascii="Times New Roman" w:eastAsia="Times New Roman" w:hAnsi="Times New Roman" w:cs="Times New Roman"/>
                <w:sz w:val="24"/>
                <w:szCs w:val="24"/>
                <w:lang w:eastAsia="lv-LV"/>
              </w:rPr>
            </w:pPr>
          </w:p>
        </w:tc>
      </w:tr>
      <w:tr w:rsidR="00F07842" w:rsidRPr="00F07842" w14:paraId="0F3CD909" w14:textId="77777777" w:rsidTr="00ED2256">
        <w:trPr>
          <w:trHeight w:val="1477"/>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4948FD87" w14:textId="50FC4C52" w:rsidR="00F07842" w:rsidRPr="00F07842" w:rsidRDefault="00ED2256" w:rsidP="00ED2256">
            <w:pPr>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w:t>
            </w:r>
            <w:r w:rsidR="00F07842" w:rsidRPr="00F07842">
              <w:rPr>
                <w:rFonts w:ascii="Times New Roman" w:eastAsia="Calibri" w:hAnsi="Times New Roman" w:cs="Times New Roman"/>
                <w:sz w:val="24"/>
                <w:szCs w:val="24"/>
                <w:lang w:eastAsia="ar-SA"/>
              </w:rPr>
              <w:t>ersona, kas būs tiesīga parakstīt līgumu (</w:t>
            </w:r>
            <w:r w:rsidRPr="00ED2256">
              <w:rPr>
                <w:rFonts w:ascii="Times New Roman" w:eastAsia="Times New Roman" w:hAnsi="Times New Roman" w:cs="Times New Roman"/>
                <w:sz w:val="24"/>
                <w:szCs w:val="24"/>
              </w:rPr>
              <w:t>personas, kura slēgs līgumu, vārds, uzvārds, amats;</w:t>
            </w:r>
            <w:r>
              <w:rPr>
                <w:rFonts w:ascii="Times New Roman" w:eastAsia="Times New Roman" w:hAnsi="Times New Roman" w:cs="Times New Roman"/>
                <w:sz w:val="24"/>
                <w:szCs w:val="24"/>
              </w:rPr>
              <w:t xml:space="preserve"> </w:t>
            </w:r>
            <w:r w:rsidRPr="00ED2256">
              <w:rPr>
                <w:rFonts w:ascii="Times New Roman" w:eastAsia="Times New Roman" w:hAnsi="Times New Roman" w:cs="Times New Roman"/>
                <w:sz w:val="24"/>
                <w:szCs w:val="24"/>
              </w:rPr>
              <w:t>ja līgumu slēgs pilnvarota persona, tad papildus norāda pilnvaras iz</w:t>
            </w:r>
            <w:r>
              <w:rPr>
                <w:rFonts w:ascii="Times New Roman" w:eastAsia="Times New Roman" w:hAnsi="Times New Roman" w:cs="Times New Roman"/>
                <w:sz w:val="24"/>
                <w:szCs w:val="24"/>
              </w:rPr>
              <w:t>d</w:t>
            </w:r>
            <w:r w:rsidRPr="00ED2256">
              <w:rPr>
                <w:rFonts w:ascii="Times New Roman" w:eastAsia="Times New Roman" w:hAnsi="Times New Roman" w:cs="Times New Roman"/>
                <w:sz w:val="24"/>
                <w:szCs w:val="24"/>
              </w:rPr>
              <w:t>ošanas laiku un numuru</w:t>
            </w:r>
            <w:r w:rsidR="00F07842" w:rsidRPr="00F07842">
              <w:rPr>
                <w:rFonts w:ascii="Times New Roman" w:eastAsia="Calibri" w:hAnsi="Times New Roman" w:cs="Times New Roman"/>
                <w:sz w:val="24"/>
                <w:szCs w:val="24"/>
                <w:lang w:eastAsia="ar-SA"/>
              </w:rPr>
              <w:t>)</w:t>
            </w:r>
          </w:p>
        </w:tc>
        <w:tc>
          <w:tcPr>
            <w:tcW w:w="4420" w:type="dxa"/>
            <w:tcBorders>
              <w:top w:val="single" w:sz="4" w:space="0" w:color="auto"/>
              <w:left w:val="single" w:sz="4" w:space="0" w:color="auto"/>
              <w:bottom w:val="single" w:sz="4" w:space="0" w:color="auto"/>
              <w:right w:val="single" w:sz="4" w:space="0" w:color="auto"/>
            </w:tcBorders>
          </w:tcPr>
          <w:p w14:paraId="1032FDBC" w14:textId="77777777" w:rsidR="00F07842" w:rsidRPr="00F07842" w:rsidRDefault="00F07842" w:rsidP="00ED2256">
            <w:pPr>
              <w:spacing w:after="0" w:line="240" w:lineRule="auto"/>
              <w:jc w:val="center"/>
              <w:rPr>
                <w:rFonts w:ascii="Times New Roman" w:eastAsia="Times New Roman" w:hAnsi="Times New Roman" w:cs="Times New Roman"/>
                <w:sz w:val="24"/>
                <w:szCs w:val="24"/>
                <w:lang w:eastAsia="lv-LV"/>
              </w:rPr>
            </w:pPr>
          </w:p>
        </w:tc>
      </w:tr>
    </w:tbl>
    <w:p w14:paraId="55C9BA2D" w14:textId="77777777" w:rsidR="002359C6" w:rsidRPr="00E65313" w:rsidRDefault="002359C6" w:rsidP="002359C6">
      <w:pPr>
        <w:suppressAutoHyphens/>
        <w:spacing w:after="0" w:line="240" w:lineRule="auto"/>
        <w:jc w:val="both"/>
        <w:rPr>
          <w:rFonts w:ascii="Times New Roman" w:eastAsia="Times New Roman" w:hAnsi="Times New Roman" w:cs="Times New Roman"/>
          <w:sz w:val="20"/>
          <w:szCs w:val="20"/>
          <w:lang w:eastAsia="ar-SA"/>
        </w:rPr>
      </w:pPr>
    </w:p>
    <w:p w14:paraId="36F83281" w14:textId="431FE2C2" w:rsidR="002359C6" w:rsidRPr="00E65313" w:rsidRDefault="002359C6" w:rsidP="002359C6">
      <w:pPr>
        <w:widowControl w:val="0"/>
        <w:suppressAutoHyphens/>
        <w:spacing w:after="0" w:line="240" w:lineRule="auto"/>
        <w:jc w:val="both"/>
        <w:rPr>
          <w:rFonts w:ascii="Times New Roman" w:eastAsia="Times New Roman" w:hAnsi="Times New Roman" w:cs="Times New Roman"/>
          <w:sz w:val="24"/>
          <w:szCs w:val="24"/>
        </w:rPr>
      </w:pPr>
      <w:r w:rsidRPr="00E65313">
        <w:rPr>
          <w:rFonts w:ascii="Times New Roman" w:eastAsia="Times New Roman" w:hAnsi="Times New Roman" w:cs="Times New Roman"/>
          <w:color w:val="000000"/>
          <w:sz w:val="24"/>
          <w:szCs w:val="24"/>
        </w:rPr>
        <w:t xml:space="preserve">Piedāvājam </w:t>
      </w:r>
      <w:r>
        <w:rPr>
          <w:rFonts w:ascii="Times New Roman" w:eastAsia="Times New Roman" w:hAnsi="Times New Roman" w:cs="Times New Roman"/>
          <w:color w:val="000000"/>
          <w:sz w:val="24"/>
          <w:szCs w:val="24"/>
        </w:rPr>
        <w:t>piegādāt zāles pļaušanas traktoru</w:t>
      </w:r>
      <w:r w:rsidRPr="00E65313">
        <w:rPr>
          <w:rFonts w:ascii="Times New Roman" w:eastAsia="Times New Roman" w:hAnsi="Times New Roman" w:cs="Times New Roman"/>
          <w:color w:val="000000"/>
          <w:sz w:val="24"/>
          <w:szCs w:val="24"/>
        </w:rPr>
        <w:t xml:space="preserve"> </w:t>
      </w:r>
      <w:r w:rsidRPr="00E65313">
        <w:rPr>
          <w:rFonts w:ascii="Times New Roman" w:eastAsia="Times New Roman" w:hAnsi="Times New Roman" w:cs="Times New Roman"/>
          <w:sz w:val="24"/>
          <w:szCs w:val="24"/>
        </w:rPr>
        <w:t>atbilstoši</w:t>
      </w:r>
      <w:r w:rsidRPr="00E65313">
        <w:rPr>
          <w:rFonts w:ascii="Times New Roman" w:eastAsia="Times New Roman" w:hAnsi="Times New Roman" w:cs="Times New Roman"/>
          <w:color w:val="000000"/>
          <w:sz w:val="24"/>
          <w:szCs w:val="24"/>
        </w:rPr>
        <w:t xml:space="preserve"> pasūtītāja </w:t>
      </w:r>
      <w:r w:rsidRPr="00E65313">
        <w:rPr>
          <w:rFonts w:ascii="Times New Roman" w:eastAsia="Times New Roman" w:hAnsi="Times New Roman" w:cs="Times New Roman"/>
          <w:sz w:val="24"/>
          <w:szCs w:val="24"/>
        </w:rPr>
        <w:t>prasībām par piedāvājuma cenu:</w:t>
      </w:r>
    </w:p>
    <w:tbl>
      <w:tblPr>
        <w:tblW w:w="91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957"/>
        <w:gridCol w:w="1563"/>
        <w:gridCol w:w="1052"/>
        <w:gridCol w:w="1587"/>
      </w:tblGrid>
      <w:tr w:rsidR="002359C6" w:rsidRPr="00E65313" w14:paraId="238BE1F8" w14:textId="77777777" w:rsidTr="002B4921">
        <w:trPr>
          <w:cantSplit/>
          <w:trHeight w:val="839"/>
          <w:jc w:val="center"/>
        </w:trPr>
        <w:tc>
          <w:tcPr>
            <w:tcW w:w="4957" w:type="dxa"/>
            <w:tcBorders>
              <w:top w:val="single" w:sz="6" w:space="0" w:color="000000"/>
              <w:left w:val="single" w:sz="4" w:space="0" w:color="auto"/>
              <w:bottom w:val="single" w:sz="6" w:space="0" w:color="000000"/>
              <w:right w:val="single" w:sz="6" w:space="0" w:color="000000"/>
            </w:tcBorders>
            <w:shd w:val="clear" w:color="auto" w:fill="808080"/>
            <w:hideMark/>
          </w:tcPr>
          <w:p w14:paraId="6AB656C0" w14:textId="46F06DC3" w:rsidR="002359C6" w:rsidRPr="00E65313" w:rsidRDefault="002359C6" w:rsidP="002B4921">
            <w:pPr>
              <w:widowControl w:val="0"/>
              <w:suppressAutoHyphens/>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w:t>
            </w:r>
            <w:r w:rsidRPr="00E65313">
              <w:rPr>
                <w:rFonts w:ascii="Times New Roman" w:eastAsia="Times New Roman" w:hAnsi="Times New Roman" w:cs="Times New Roman"/>
                <w:b/>
                <w:bCs/>
                <w:color w:val="000000"/>
                <w:sz w:val="24"/>
                <w:szCs w:val="24"/>
              </w:rPr>
              <w:t>osaukums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14:paraId="702B066C" w14:textId="77777777" w:rsidR="002359C6" w:rsidRPr="00E65313" w:rsidRDefault="002359C6" w:rsidP="002B4921">
            <w:pPr>
              <w:widowControl w:val="0"/>
              <w:suppressAutoHyphens/>
              <w:spacing w:after="0" w:line="240" w:lineRule="auto"/>
              <w:jc w:val="center"/>
              <w:rPr>
                <w:rFonts w:ascii="Times New Roman" w:eastAsia="Times New Roman" w:hAnsi="Times New Roman" w:cs="Times New Roman"/>
                <w:b/>
                <w:bCs/>
                <w:color w:val="000000"/>
                <w:sz w:val="24"/>
                <w:szCs w:val="24"/>
              </w:rPr>
            </w:pPr>
            <w:r w:rsidRPr="00E65313">
              <w:rPr>
                <w:rFonts w:ascii="Times New Roman" w:eastAsia="Times New Roman" w:hAnsi="Times New Roman" w:cs="Times New Roman"/>
                <w:b/>
                <w:bCs/>
                <w:color w:val="000000"/>
                <w:sz w:val="24"/>
                <w:szCs w:val="24"/>
              </w:rPr>
              <w:t xml:space="preserve">Piedāvājuma cena bez PVN (EUR)  </w:t>
            </w:r>
          </w:p>
        </w:tc>
        <w:tc>
          <w:tcPr>
            <w:tcW w:w="105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DA2550C" w14:textId="77777777" w:rsidR="002359C6" w:rsidRPr="00E65313" w:rsidRDefault="002359C6" w:rsidP="002B4921">
            <w:pPr>
              <w:widowControl w:val="0"/>
              <w:suppressAutoHyphens/>
              <w:spacing w:after="0" w:line="240" w:lineRule="auto"/>
              <w:jc w:val="center"/>
              <w:rPr>
                <w:rFonts w:ascii="Times New Roman" w:eastAsia="Times New Roman" w:hAnsi="Times New Roman" w:cs="Times New Roman"/>
                <w:b/>
                <w:bCs/>
                <w:color w:val="000000"/>
                <w:sz w:val="24"/>
                <w:szCs w:val="24"/>
              </w:rPr>
            </w:pPr>
            <w:r w:rsidRPr="00E65313">
              <w:rPr>
                <w:rFonts w:ascii="Times New Roman" w:eastAsia="Times New Roman" w:hAnsi="Times New Roman" w:cs="Times New Roman"/>
                <w:b/>
                <w:bCs/>
                <w:color w:val="000000"/>
                <w:sz w:val="24"/>
                <w:szCs w:val="24"/>
              </w:rPr>
              <w:t>PVN (EUR)</w:t>
            </w:r>
          </w:p>
        </w:tc>
        <w:tc>
          <w:tcPr>
            <w:tcW w:w="1587" w:type="dxa"/>
            <w:tcBorders>
              <w:top w:val="single" w:sz="6" w:space="0" w:color="000000"/>
              <w:left w:val="single" w:sz="6" w:space="0" w:color="000000"/>
              <w:bottom w:val="single" w:sz="6" w:space="0" w:color="000000"/>
              <w:right w:val="single" w:sz="6" w:space="0" w:color="000000"/>
            </w:tcBorders>
            <w:shd w:val="clear" w:color="auto" w:fill="808080"/>
            <w:hideMark/>
          </w:tcPr>
          <w:p w14:paraId="17A571EC" w14:textId="77777777" w:rsidR="002359C6" w:rsidRPr="00E65313" w:rsidRDefault="002359C6" w:rsidP="002B4921">
            <w:pPr>
              <w:widowControl w:val="0"/>
              <w:suppressAutoHyphens/>
              <w:spacing w:after="0" w:line="240" w:lineRule="auto"/>
              <w:jc w:val="center"/>
              <w:rPr>
                <w:rFonts w:ascii="Times New Roman" w:eastAsia="Times New Roman" w:hAnsi="Times New Roman" w:cs="Times New Roman"/>
                <w:b/>
                <w:bCs/>
                <w:color w:val="000000"/>
                <w:sz w:val="24"/>
                <w:szCs w:val="24"/>
              </w:rPr>
            </w:pPr>
            <w:r w:rsidRPr="00E65313">
              <w:rPr>
                <w:rFonts w:ascii="Times New Roman" w:eastAsia="Times New Roman" w:hAnsi="Times New Roman" w:cs="Times New Roman"/>
                <w:b/>
                <w:bCs/>
                <w:color w:val="000000"/>
                <w:sz w:val="24"/>
                <w:szCs w:val="24"/>
              </w:rPr>
              <w:t xml:space="preserve">Piedāvājuma cena ar </w:t>
            </w:r>
          </w:p>
          <w:p w14:paraId="411025EE" w14:textId="77777777" w:rsidR="002359C6" w:rsidRPr="00E65313" w:rsidRDefault="002359C6" w:rsidP="002B4921">
            <w:pPr>
              <w:widowControl w:val="0"/>
              <w:suppressAutoHyphens/>
              <w:spacing w:after="0" w:line="240" w:lineRule="auto"/>
              <w:jc w:val="center"/>
              <w:rPr>
                <w:rFonts w:ascii="Times New Roman" w:eastAsia="Times New Roman" w:hAnsi="Times New Roman" w:cs="Times New Roman"/>
                <w:b/>
                <w:bCs/>
                <w:color w:val="000000"/>
                <w:sz w:val="24"/>
                <w:szCs w:val="24"/>
              </w:rPr>
            </w:pPr>
            <w:r w:rsidRPr="00E65313">
              <w:rPr>
                <w:rFonts w:ascii="Times New Roman" w:eastAsia="Times New Roman" w:hAnsi="Times New Roman" w:cs="Times New Roman"/>
                <w:b/>
                <w:bCs/>
                <w:color w:val="000000"/>
                <w:sz w:val="24"/>
                <w:szCs w:val="24"/>
              </w:rPr>
              <w:t>PVN (EUR)</w:t>
            </w:r>
          </w:p>
        </w:tc>
      </w:tr>
      <w:tr w:rsidR="002359C6" w:rsidRPr="00E65313" w14:paraId="5E5EEB2B" w14:textId="77777777" w:rsidTr="002B4921">
        <w:trPr>
          <w:cantSplit/>
          <w:trHeight w:val="296"/>
          <w:jc w:val="center"/>
        </w:trPr>
        <w:tc>
          <w:tcPr>
            <w:tcW w:w="4957" w:type="dxa"/>
            <w:tcBorders>
              <w:top w:val="single" w:sz="6" w:space="0" w:color="000000"/>
              <w:left w:val="single" w:sz="4" w:space="0" w:color="auto"/>
              <w:bottom w:val="single" w:sz="6" w:space="0" w:color="000000"/>
              <w:right w:val="single" w:sz="6" w:space="0" w:color="000000"/>
            </w:tcBorders>
            <w:shd w:val="clear" w:color="auto" w:fill="FFFFFF"/>
            <w:hideMark/>
          </w:tcPr>
          <w:p w14:paraId="4868BE03" w14:textId="6FE6904A" w:rsidR="002359C6" w:rsidRPr="00E65313" w:rsidRDefault="002359C6" w:rsidP="002B4921">
            <w:pPr>
              <w:widowControl w:val="0"/>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w:t>
            </w:r>
            <w:r w:rsidRPr="002359C6">
              <w:rPr>
                <w:rFonts w:ascii="Times New Roman" w:eastAsia="Times New Roman" w:hAnsi="Times New Roman" w:cs="Times New Roman"/>
                <w:bCs/>
                <w:sz w:val="24"/>
                <w:szCs w:val="24"/>
              </w:rPr>
              <w:t>āles pļaušanas traktor</w:t>
            </w:r>
            <w:r>
              <w:rPr>
                <w:rFonts w:ascii="Times New Roman" w:eastAsia="Times New Roman" w:hAnsi="Times New Roman" w:cs="Times New Roman"/>
                <w:bCs/>
                <w:sz w:val="24"/>
                <w:szCs w:val="24"/>
              </w:rPr>
              <w:t>s</w:t>
            </w:r>
            <w:r w:rsidRPr="002359C6">
              <w:rPr>
                <w:rFonts w:ascii="Times New Roman" w:eastAsia="Times New Roman" w:hAnsi="Times New Roman" w:cs="Times New Roman"/>
                <w:bCs/>
                <w:sz w:val="24"/>
                <w:szCs w:val="24"/>
              </w:rPr>
              <w:t xml:space="preserve"> </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754E4789" w14:textId="77777777" w:rsidR="002359C6" w:rsidRPr="00E65313" w:rsidRDefault="002359C6" w:rsidP="002B4921">
            <w:pPr>
              <w:widowControl w:val="0"/>
              <w:suppressAutoHyphens/>
              <w:spacing w:after="0" w:line="240" w:lineRule="auto"/>
              <w:jc w:val="right"/>
              <w:rPr>
                <w:rFonts w:ascii="Times New Roman" w:eastAsia="Times New Roman" w:hAnsi="Times New Roman" w:cs="Times New Roman"/>
                <w:color w:val="000000"/>
                <w:sz w:val="24"/>
                <w:szCs w:val="24"/>
              </w:rPr>
            </w:pP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571B59CA" w14:textId="77777777" w:rsidR="002359C6" w:rsidRPr="00E65313" w:rsidRDefault="002359C6" w:rsidP="002B4921">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Pr>
          <w:p w14:paraId="4F508082" w14:textId="77777777" w:rsidR="002359C6" w:rsidRPr="00E65313" w:rsidRDefault="002359C6" w:rsidP="002B4921">
            <w:pPr>
              <w:widowControl w:val="0"/>
              <w:suppressAutoHyphens/>
              <w:spacing w:after="0" w:line="240" w:lineRule="auto"/>
              <w:jc w:val="right"/>
              <w:rPr>
                <w:rFonts w:ascii="Times New Roman" w:eastAsia="Times New Roman" w:hAnsi="Times New Roman" w:cs="Times New Roman"/>
                <w:color w:val="000000"/>
                <w:sz w:val="24"/>
                <w:szCs w:val="24"/>
              </w:rPr>
            </w:pPr>
          </w:p>
        </w:tc>
      </w:tr>
      <w:tr w:rsidR="002359C6" w:rsidRPr="00E65313" w14:paraId="0F5F1FBD" w14:textId="77777777" w:rsidTr="002B4921">
        <w:trPr>
          <w:cantSplit/>
          <w:trHeight w:val="296"/>
          <w:jc w:val="center"/>
        </w:trPr>
        <w:tc>
          <w:tcPr>
            <w:tcW w:w="4957" w:type="dxa"/>
            <w:tcBorders>
              <w:top w:val="single" w:sz="6" w:space="0" w:color="000000"/>
              <w:left w:val="single" w:sz="4" w:space="0" w:color="auto"/>
              <w:bottom w:val="single" w:sz="6" w:space="0" w:color="000000"/>
              <w:right w:val="single" w:sz="6" w:space="0" w:color="000000"/>
            </w:tcBorders>
            <w:shd w:val="clear" w:color="auto" w:fill="FFFFFF"/>
          </w:tcPr>
          <w:p w14:paraId="027AE066" w14:textId="022DE6F1" w:rsidR="002359C6" w:rsidRDefault="002359C6" w:rsidP="002B4921">
            <w:pPr>
              <w:widowControl w:val="0"/>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Piegādes izmaksas</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3EFF6167" w14:textId="77777777" w:rsidR="002359C6" w:rsidRPr="00E65313" w:rsidRDefault="002359C6" w:rsidP="002B4921">
            <w:pPr>
              <w:widowControl w:val="0"/>
              <w:suppressAutoHyphens/>
              <w:spacing w:after="0" w:line="240" w:lineRule="auto"/>
              <w:jc w:val="right"/>
              <w:rPr>
                <w:rFonts w:ascii="Times New Roman" w:eastAsia="Times New Roman" w:hAnsi="Times New Roman" w:cs="Times New Roman"/>
                <w:color w:val="000000"/>
                <w:sz w:val="24"/>
                <w:szCs w:val="24"/>
              </w:rPr>
            </w:pP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664876AC" w14:textId="77777777" w:rsidR="002359C6" w:rsidRPr="00E65313" w:rsidRDefault="002359C6" w:rsidP="002B4921">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Pr>
          <w:p w14:paraId="04FD958E" w14:textId="77777777" w:rsidR="002359C6" w:rsidRPr="00E65313" w:rsidRDefault="002359C6" w:rsidP="002B4921">
            <w:pPr>
              <w:widowControl w:val="0"/>
              <w:suppressAutoHyphens/>
              <w:spacing w:after="0" w:line="240" w:lineRule="auto"/>
              <w:jc w:val="right"/>
              <w:rPr>
                <w:rFonts w:ascii="Times New Roman" w:eastAsia="Times New Roman" w:hAnsi="Times New Roman" w:cs="Times New Roman"/>
                <w:color w:val="000000"/>
                <w:sz w:val="24"/>
                <w:szCs w:val="24"/>
              </w:rPr>
            </w:pPr>
          </w:p>
        </w:tc>
      </w:tr>
      <w:tr w:rsidR="002359C6" w:rsidRPr="00E65313" w14:paraId="5B841C74" w14:textId="77777777" w:rsidTr="002B4921">
        <w:trPr>
          <w:cantSplit/>
          <w:trHeight w:val="296"/>
          <w:jc w:val="center"/>
        </w:trPr>
        <w:tc>
          <w:tcPr>
            <w:tcW w:w="4957" w:type="dxa"/>
            <w:tcBorders>
              <w:top w:val="single" w:sz="6" w:space="0" w:color="000000"/>
              <w:left w:val="single" w:sz="4" w:space="0" w:color="auto"/>
              <w:bottom w:val="single" w:sz="6" w:space="0" w:color="000000"/>
              <w:right w:val="single" w:sz="6" w:space="0" w:color="000000"/>
            </w:tcBorders>
            <w:shd w:val="clear" w:color="auto" w:fill="FFFFFF"/>
          </w:tcPr>
          <w:p w14:paraId="1B95D246" w14:textId="46C781EC" w:rsidR="002359C6" w:rsidRPr="002359C6" w:rsidRDefault="002359C6" w:rsidP="002359C6">
            <w:pPr>
              <w:widowControl w:val="0"/>
              <w:suppressAutoHyphens/>
              <w:spacing w:after="0" w:line="240" w:lineRule="auto"/>
              <w:jc w:val="right"/>
              <w:rPr>
                <w:rFonts w:ascii="Times New Roman" w:eastAsia="Times New Roman" w:hAnsi="Times New Roman" w:cs="Times New Roman"/>
                <w:b/>
                <w:sz w:val="24"/>
                <w:szCs w:val="24"/>
              </w:rPr>
            </w:pPr>
            <w:r w:rsidRPr="002359C6">
              <w:rPr>
                <w:rFonts w:ascii="Times New Roman" w:eastAsia="Times New Roman" w:hAnsi="Times New Roman" w:cs="Times New Roman"/>
                <w:b/>
                <w:sz w:val="24"/>
                <w:szCs w:val="24"/>
              </w:rPr>
              <w:t>KOPĀ:</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5DB078CE" w14:textId="77777777" w:rsidR="002359C6" w:rsidRPr="00E65313" w:rsidRDefault="002359C6" w:rsidP="002B4921">
            <w:pPr>
              <w:widowControl w:val="0"/>
              <w:suppressAutoHyphens/>
              <w:spacing w:after="0" w:line="240" w:lineRule="auto"/>
              <w:jc w:val="right"/>
              <w:rPr>
                <w:rFonts w:ascii="Times New Roman" w:eastAsia="Times New Roman" w:hAnsi="Times New Roman" w:cs="Times New Roman"/>
                <w:color w:val="000000"/>
                <w:sz w:val="24"/>
                <w:szCs w:val="24"/>
              </w:rPr>
            </w:pP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56176B93" w14:textId="77777777" w:rsidR="002359C6" w:rsidRPr="00E65313" w:rsidRDefault="002359C6" w:rsidP="002B4921">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Pr>
          <w:p w14:paraId="5B86C017" w14:textId="77777777" w:rsidR="002359C6" w:rsidRPr="00E65313" w:rsidRDefault="002359C6" w:rsidP="002B4921">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3D6FF82C" w14:textId="0B9083D5" w:rsidR="002359C6" w:rsidRDefault="002359C6" w:rsidP="00ED2256">
      <w:pPr>
        <w:suppressAutoHyphens/>
        <w:spacing w:after="0" w:line="240" w:lineRule="auto"/>
        <w:jc w:val="both"/>
        <w:rPr>
          <w:rFonts w:ascii="Times New Roman" w:eastAsia="Times New Roman" w:hAnsi="Times New Roman" w:cs="Times New Roman"/>
          <w:sz w:val="20"/>
          <w:szCs w:val="20"/>
          <w:lang w:eastAsia="ar-SA"/>
        </w:rPr>
      </w:pPr>
    </w:p>
    <w:p w14:paraId="7630C1AE" w14:textId="77777777" w:rsidR="002359C6" w:rsidRPr="00F07842" w:rsidRDefault="002359C6" w:rsidP="002359C6">
      <w:pPr>
        <w:spacing w:after="0" w:line="240" w:lineRule="auto"/>
        <w:jc w:val="both"/>
        <w:rPr>
          <w:rFonts w:ascii="Times New Roman" w:eastAsia="Times New Roman" w:hAnsi="Times New Roman" w:cs="Times New Roman"/>
          <w:sz w:val="24"/>
          <w:szCs w:val="24"/>
        </w:rPr>
      </w:pPr>
      <w:r w:rsidRPr="00F07842">
        <w:rPr>
          <w:rFonts w:ascii="Times New Roman" w:eastAsia="Times New Roman" w:hAnsi="Times New Roman" w:cs="Times New Roman"/>
          <w:sz w:val="24"/>
          <w:szCs w:val="24"/>
          <w:lang w:eastAsia="lv-LV"/>
        </w:rPr>
        <w:t>Piedāvājuma cenā ir iekļauti visi nodokļi, nodevas, maksājumi un visas ar līguma izpildi  saistītās izmaksas, paredzēti visi riski, kas saistīti ar cenu izmaiņām, minimālās darba algas pieaugumu un citiem neparedzētiem apstākļiem, kas var rasties līguma izpildes laikā.</w:t>
      </w:r>
    </w:p>
    <w:p w14:paraId="4783332F" w14:textId="77777777" w:rsidR="002359C6" w:rsidRPr="00F07842" w:rsidRDefault="002359C6" w:rsidP="002359C6">
      <w:pPr>
        <w:tabs>
          <w:tab w:val="left" w:pos="0"/>
        </w:tabs>
        <w:spacing w:after="0" w:line="240" w:lineRule="auto"/>
        <w:jc w:val="both"/>
        <w:rPr>
          <w:rFonts w:ascii="Times New Roman" w:eastAsia="Times New Roman" w:hAnsi="Times New Roman" w:cs="Times New Roman"/>
          <w:sz w:val="24"/>
          <w:szCs w:val="24"/>
        </w:rPr>
      </w:pPr>
    </w:p>
    <w:p w14:paraId="0F4F7F66" w14:textId="77777777" w:rsidR="002359C6" w:rsidRPr="00F07842" w:rsidRDefault="002359C6" w:rsidP="002359C6">
      <w:pPr>
        <w:tabs>
          <w:tab w:val="left" w:pos="0"/>
        </w:tabs>
        <w:spacing w:after="0" w:line="240" w:lineRule="auto"/>
        <w:jc w:val="both"/>
        <w:rPr>
          <w:rFonts w:ascii="Times New Roman" w:eastAsia="Times New Roman" w:hAnsi="Times New Roman" w:cs="Times New Roman"/>
          <w:sz w:val="24"/>
          <w:szCs w:val="24"/>
        </w:rPr>
      </w:pPr>
      <w:r w:rsidRPr="00F07842">
        <w:rPr>
          <w:rFonts w:ascii="Times New Roman" w:eastAsia="Times New Roman" w:hAnsi="Times New Roman" w:cs="Times New Roman"/>
          <w:sz w:val="24"/>
          <w:szCs w:val="24"/>
        </w:rPr>
        <w:t>Piedāvātā cena būs nemainīga visā līguma darbības laikā.</w:t>
      </w:r>
    </w:p>
    <w:p w14:paraId="51997EA9" w14:textId="77777777" w:rsidR="002359C6" w:rsidRPr="002359C6" w:rsidRDefault="002359C6" w:rsidP="00ED2256">
      <w:pPr>
        <w:suppressAutoHyphens/>
        <w:autoSpaceDN w:val="0"/>
        <w:spacing w:after="0" w:line="240" w:lineRule="auto"/>
        <w:jc w:val="both"/>
        <w:textAlignment w:val="baseline"/>
        <w:rPr>
          <w:rFonts w:ascii="Times New Roman" w:eastAsia="Calibri" w:hAnsi="Times New Roman" w:cs="Times New Roman"/>
          <w:bCs/>
          <w:sz w:val="24"/>
          <w:szCs w:val="24"/>
        </w:rPr>
      </w:pPr>
    </w:p>
    <w:p w14:paraId="2E19D378" w14:textId="0AAF8A34" w:rsidR="00F07842" w:rsidRPr="00F07842" w:rsidRDefault="00F07842" w:rsidP="00ED2256">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F07842">
        <w:rPr>
          <w:rFonts w:ascii="Times New Roman" w:eastAsia="Calibri" w:hAnsi="Times New Roman" w:cs="Times New Roman"/>
          <w:bCs/>
          <w:sz w:val="24"/>
          <w:szCs w:val="24"/>
        </w:rPr>
        <w:t>Apliecinu, ka nav tādu apstākļu, kas liegtu piedalīties tirgus izpētē un pildīt tirgus izpētē norādītās prasības</w:t>
      </w:r>
      <w:r w:rsidR="002359C6" w:rsidRPr="002359C6">
        <w:rPr>
          <w:rFonts w:ascii="Times New Roman" w:hAnsi="Times New Roman" w:cs="Times New Roman"/>
          <w:sz w:val="24"/>
          <w:szCs w:val="24"/>
        </w:rPr>
        <w:t>,</w:t>
      </w:r>
      <w:r w:rsidR="002359C6" w:rsidRPr="002359C6">
        <w:rPr>
          <w:rFonts w:ascii="Times New Roman" w:eastAsia="Calibri" w:hAnsi="Times New Roman" w:cs="Times New Roman"/>
          <w:bCs/>
          <w:sz w:val="24"/>
          <w:szCs w:val="24"/>
        </w:rPr>
        <w:t xml:space="preserve"> piedāvāto cenu pamatotību un spēkā esamību</w:t>
      </w:r>
      <w:r w:rsidRPr="00F07842">
        <w:rPr>
          <w:rFonts w:ascii="Times New Roman" w:eastAsia="Calibri" w:hAnsi="Times New Roman" w:cs="Times New Roman"/>
          <w:bCs/>
          <w:sz w:val="24"/>
          <w:szCs w:val="24"/>
        </w:rPr>
        <w:t>.</w:t>
      </w:r>
      <w:r w:rsidRPr="00F07842">
        <w:rPr>
          <w:rFonts w:ascii="Times New Roman" w:eastAsia="Times New Roman" w:hAnsi="Times New Roman" w:cs="Times New Roman"/>
          <w:b/>
          <w:bCs/>
          <w:kern w:val="28"/>
          <w:sz w:val="24"/>
          <w:szCs w:val="24"/>
          <w:lang w:eastAsia="lv-LV"/>
        </w:rPr>
        <w:t xml:space="preserve"> </w:t>
      </w:r>
    </w:p>
    <w:p w14:paraId="2FD2716B" w14:textId="77777777" w:rsidR="00F07842" w:rsidRPr="00F07842" w:rsidRDefault="00F07842" w:rsidP="00F07842">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p>
    <w:p w14:paraId="3755F302" w14:textId="77777777" w:rsidR="00F07842" w:rsidRPr="00F07842" w:rsidRDefault="00F07842" w:rsidP="00F07842">
      <w:pPr>
        <w:suppressAutoHyphens/>
        <w:autoSpaceDN w:val="0"/>
        <w:spacing w:after="0" w:line="240" w:lineRule="auto"/>
        <w:textAlignment w:val="baseline"/>
        <w:rPr>
          <w:rFonts w:ascii="Times New Roman" w:eastAsia="SimSun" w:hAnsi="Times New Roman" w:cs="Times New Roman"/>
          <w:kern w:val="3"/>
          <w:sz w:val="24"/>
          <w:szCs w:val="24"/>
          <w:lang w:eastAsia="lv-LV" w:bidi="hi-IN"/>
        </w:rPr>
      </w:pPr>
      <w:r w:rsidRPr="00F07842">
        <w:rPr>
          <w:rFonts w:ascii="Times New Roman" w:eastAsia="SimSun" w:hAnsi="Times New Roman" w:cs="Times New Roman"/>
          <w:kern w:val="3"/>
          <w:sz w:val="24"/>
          <w:szCs w:val="24"/>
          <w:lang w:eastAsia="lv-LV" w:bidi="hi-IN"/>
        </w:rPr>
        <w:t xml:space="preserve">Paraksts: </w:t>
      </w:r>
      <w:r w:rsidRPr="00F07842">
        <w:rPr>
          <w:rFonts w:ascii="Times New Roman" w:eastAsia="SimSun" w:hAnsi="Times New Roman" w:cs="Times New Roman"/>
          <w:kern w:val="3"/>
          <w:sz w:val="24"/>
          <w:szCs w:val="24"/>
          <w:lang w:eastAsia="lv-LV" w:bidi="hi-IN"/>
        </w:rPr>
        <w:tab/>
      </w:r>
      <w:r w:rsidRPr="00F07842">
        <w:rPr>
          <w:rFonts w:ascii="Times New Roman" w:eastAsia="SimSun" w:hAnsi="Times New Roman" w:cs="Times New Roman"/>
          <w:kern w:val="3"/>
          <w:sz w:val="24"/>
          <w:szCs w:val="24"/>
          <w:lang w:eastAsia="lv-LV" w:bidi="hi-IN"/>
        </w:rPr>
        <w:tab/>
      </w:r>
      <w:r w:rsidRPr="00F07842">
        <w:rPr>
          <w:rFonts w:ascii="Times New Roman" w:eastAsia="SimSun" w:hAnsi="Times New Roman" w:cs="Times New Roman"/>
          <w:kern w:val="3"/>
          <w:sz w:val="24"/>
          <w:szCs w:val="24"/>
          <w:lang w:eastAsia="lv-LV" w:bidi="hi-IN"/>
        </w:rPr>
        <w:tab/>
        <w:t>__________________________________</w:t>
      </w:r>
    </w:p>
    <w:p w14:paraId="77586518" w14:textId="77777777" w:rsidR="00F07842" w:rsidRPr="00F07842" w:rsidRDefault="00F07842" w:rsidP="00F07842">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152B53F7" w14:textId="77777777" w:rsidR="00F07842" w:rsidRPr="00F07842" w:rsidRDefault="00F07842" w:rsidP="00F07842">
      <w:pPr>
        <w:suppressAutoHyphens/>
        <w:autoSpaceDN w:val="0"/>
        <w:spacing w:after="0" w:line="240" w:lineRule="auto"/>
        <w:textAlignment w:val="baseline"/>
        <w:rPr>
          <w:rFonts w:ascii="Liberation Serif" w:eastAsia="SimSun" w:hAnsi="Liberation Serif" w:cs="Mangal"/>
          <w:kern w:val="3"/>
          <w:sz w:val="24"/>
          <w:szCs w:val="24"/>
          <w:lang w:eastAsia="lv-LV" w:bidi="hi-IN"/>
        </w:rPr>
      </w:pPr>
      <w:r w:rsidRPr="00F07842">
        <w:rPr>
          <w:rFonts w:ascii="Liberation Serif" w:eastAsia="SimSun" w:hAnsi="Liberation Serif" w:cs="Mangal"/>
          <w:kern w:val="3"/>
          <w:sz w:val="24"/>
          <w:szCs w:val="24"/>
          <w:lang w:eastAsia="lv-LV" w:bidi="hi-IN"/>
        </w:rPr>
        <w:t xml:space="preserve">Vārds, uzvārds: </w:t>
      </w:r>
      <w:r w:rsidRPr="00F07842">
        <w:rPr>
          <w:rFonts w:ascii="Liberation Serif" w:eastAsia="SimSun" w:hAnsi="Liberation Serif" w:cs="Mangal"/>
          <w:kern w:val="3"/>
          <w:sz w:val="24"/>
          <w:szCs w:val="24"/>
          <w:lang w:eastAsia="lv-LV" w:bidi="hi-IN"/>
        </w:rPr>
        <w:tab/>
      </w:r>
      <w:r w:rsidRPr="00F07842">
        <w:rPr>
          <w:rFonts w:ascii="Liberation Serif" w:eastAsia="SimSun" w:hAnsi="Liberation Serif" w:cs="Mangal"/>
          <w:kern w:val="3"/>
          <w:sz w:val="24"/>
          <w:szCs w:val="24"/>
          <w:lang w:eastAsia="lv-LV" w:bidi="hi-IN"/>
        </w:rPr>
        <w:tab/>
        <w:t>__________________________________</w:t>
      </w:r>
    </w:p>
    <w:p w14:paraId="3A40E327" w14:textId="77777777" w:rsidR="00F07842" w:rsidRPr="00F07842" w:rsidRDefault="00F07842" w:rsidP="00F07842">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66572063" w14:textId="77777777" w:rsidR="00F07842" w:rsidRPr="00F07842" w:rsidRDefault="00F07842" w:rsidP="00F07842">
      <w:pPr>
        <w:suppressAutoHyphens/>
        <w:autoSpaceDN w:val="0"/>
        <w:spacing w:after="0" w:line="240" w:lineRule="auto"/>
        <w:textAlignment w:val="baseline"/>
        <w:rPr>
          <w:rFonts w:ascii="Liberation Serif" w:eastAsia="SimSun" w:hAnsi="Liberation Serif" w:cs="Mangal"/>
          <w:kern w:val="3"/>
          <w:sz w:val="24"/>
          <w:szCs w:val="24"/>
          <w:lang w:eastAsia="lv-LV" w:bidi="hi-IN"/>
        </w:rPr>
      </w:pPr>
      <w:r w:rsidRPr="00F07842">
        <w:rPr>
          <w:rFonts w:ascii="Liberation Serif" w:eastAsia="SimSun" w:hAnsi="Liberation Serif" w:cs="Mangal"/>
          <w:kern w:val="3"/>
          <w:sz w:val="24"/>
          <w:szCs w:val="24"/>
          <w:lang w:eastAsia="lv-LV" w:bidi="hi-IN"/>
        </w:rPr>
        <w:t>Amats:</w:t>
      </w:r>
      <w:r w:rsidRPr="00F07842">
        <w:rPr>
          <w:rFonts w:ascii="Liberation Serif" w:eastAsia="SimSun" w:hAnsi="Liberation Serif" w:cs="Mangal"/>
          <w:kern w:val="3"/>
          <w:sz w:val="24"/>
          <w:szCs w:val="24"/>
          <w:lang w:eastAsia="lv-LV" w:bidi="hi-IN"/>
        </w:rPr>
        <w:tab/>
      </w:r>
      <w:r w:rsidRPr="00F07842">
        <w:rPr>
          <w:rFonts w:ascii="Liberation Serif" w:eastAsia="SimSun" w:hAnsi="Liberation Serif" w:cs="Mangal"/>
          <w:kern w:val="3"/>
          <w:sz w:val="24"/>
          <w:szCs w:val="24"/>
          <w:lang w:eastAsia="lv-LV" w:bidi="hi-IN"/>
        </w:rPr>
        <w:tab/>
      </w:r>
      <w:r w:rsidRPr="00F07842">
        <w:rPr>
          <w:rFonts w:ascii="Liberation Serif" w:eastAsia="SimSun" w:hAnsi="Liberation Serif" w:cs="Mangal"/>
          <w:kern w:val="3"/>
          <w:sz w:val="24"/>
          <w:szCs w:val="24"/>
          <w:lang w:eastAsia="lv-LV" w:bidi="hi-IN"/>
        </w:rPr>
        <w:tab/>
      </w:r>
      <w:r w:rsidRPr="00F07842">
        <w:rPr>
          <w:rFonts w:ascii="Liberation Serif" w:eastAsia="SimSun" w:hAnsi="Liberation Serif" w:cs="Mangal"/>
          <w:kern w:val="3"/>
          <w:sz w:val="24"/>
          <w:szCs w:val="24"/>
          <w:lang w:eastAsia="lv-LV" w:bidi="hi-IN"/>
        </w:rPr>
        <w:tab/>
        <w:t xml:space="preserve"> __________________________________</w:t>
      </w:r>
    </w:p>
    <w:p w14:paraId="37827246" w14:textId="77777777" w:rsidR="00F07842" w:rsidRPr="00F07842" w:rsidRDefault="00F07842" w:rsidP="00F07842">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2266A805" w14:textId="77777777" w:rsidR="00F07842" w:rsidRPr="00F07842" w:rsidRDefault="00F07842" w:rsidP="00F07842">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F07842">
        <w:rPr>
          <w:rFonts w:ascii="Times New Roman" w:eastAsia="SimSun" w:hAnsi="Times New Roman" w:cs="Times New Roman"/>
          <w:kern w:val="3"/>
          <w:sz w:val="24"/>
          <w:szCs w:val="24"/>
          <w:lang w:eastAsia="lv-LV" w:bidi="hi-IN"/>
        </w:rPr>
        <w:t>2021.gada ______________________</w:t>
      </w:r>
    </w:p>
    <w:p w14:paraId="313668F9" w14:textId="77777777" w:rsidR="00F07842" w:rsidRDefault="00F07842" w:rsidP="00F07842">
      <w:pPr>
        <w:spacing w:after="0" w:line="240" w:lineRule="auto"/>
        <w:rPr>
          <w:rFonts w:ascii="Times New Roman" w:eastAsia="NSimSun" w:hAnsi="Times New Roman" w:cs="Mangal"/>
          <w:kern w:val="2"/>
          <w:sz w:val="24"/>
          <w:szCs w:val="24"/>
          <w:lang w:eastAsia="zh-CN" w:bidi="hi-IN"/>
        </w:rPr>
      </w:pPr>
    </w:p>
    <w:p w14:paraId="0FC66F62" w14:textId="77777777" w:rsidR="0021405F" w:rsidRDefault="0021405F" w:rsidP="00F07842">
      <w:pPr>
        <w:suppressAutoHyphens/>
        <w:spacing w:after="0" w:line="240" w:lineRule="auto"/>
        <w:ind w:left="360"/>
        <w:jc w:val="right"/>
        <w:rPr>
          <w:rFonts w:ascii="Times New Roman" w:eastAsia="NSimSun" w:hAnsi="Times New Roman" w:cs="Mangal"/>
          <w:kern w:val="2"/>
          <w:sz w:val="24"/>
          <w:szCs w:val="24"/>
          <w:lang w:eastAsia="zh-CN" w:bidi="hi-IN"/>
        </w:rPr>
      </w:pPr>
    </w:p>
    <w:p w14:paraId="392726EC" w14:textId="77777777" w:rsidR="0021405F" w:rsidRDefault="0021405F" w:rsidP="00F07842">
      <w:pPr>
        <w:suppressAutoHyphens/>
        <w:spacing w:after="0" w:line="240" w:lineRule="auto"/>
        <w:ind w:left="360"/>
        <w:jc w:val="right"/>
        <w:rPr>
          <w:rFonts w:ascii="Times New Roman" w:eastAsia="NSimSun" w:hAnsi="Times New Roman" w:cs="Mangal"/>
          <w:kern w:val="2"/>
          <w:sz w:val="24"/>
          <w:szCs w:val="24"/>
          <w:lang w:eastAsia="zh-CN" w:bidi="hi-IN"/>
        </w:rPr>
        <w:sectPr w:rsidR="0021405F" w:rsidSect="0021405F">
          <w:pgSz w:w="11906" w:h="16838"/>
          <w:pgMar w:top="1134" w:right="1134" w:bottom="1134" w:left="1701" w:header="708" w:footer="708" w:gutter="0"/>
          <w:cols w:space="708"/>
          <w:docGrid w:linePitch="360"/>
        </w:sectPr>
      </w:pPr>
    </w:p>
    <w:p w14:paraId="1E07505B" w14:textId="4AABBAB9" w:rsidR="00F07842" w:rsidRPr="00F07842" w:rsidRDefault="00F07842" w:rsidP="00F07842">
      <w:pPr>
        <w:suppressAutoHyphens/>
        <w:spacing w:after="0" w:line="240" w:lineRule="auto"/>
        <w:ind w:left="360"/>
        <w:jc w:val="right"/>
        <w:rPr>
          <w:rFonts w:ascii="Times New Roman" w:eastAsia="NSimSun" w:hAnsi="Times New Roman" w:cs="Mangal"/>
          <w:kern w:val="2"/>
          <w:sz w:val="24"/>
          <w:szCs w:val="24"/>
          <w:lang w:eastAsia="zh-CN" w:bidi="hi-IN"/>
        </w:rPr>
      </w:pPr>
      <w:r w:rsidRPr="00F07842">
        <w:rPr>
          <w:rFonts w:ascii="Times New Roman" w:eastAsia="NSimSun" w:hAnsi="Times New Roman" w:cs="Mangal"/>
          <w:kern w:val="2"/>
          <w:sz w:val="24"/>
          <w:szCs w:val="24"/>
          <w:lang w:eastAsia="zh-CN" w:bidi="hi-IN"/>
        </w:rPr>
        <w:lastRenderedPageBreak/>
        <w:t>Pielikums Nr.3</w:t>
      </w:r>
    </w:p>
    <w:p w14:paraId="19A27393" w14:textId="766669B7" w:rsidR="00F07842" w:rsidRPr="00F07842" w:rsidRDefault="00F07842" w:rsidP="00F07842">
      <w:pPr>
        <w:suppressAutoHyphens/>
        <w:spacing w:after="0" w:line="240" w:lineRule="auto"/>
        <w:ind w:left="360"/>
        <w:jc w:val="right"/>
        <w:rPr>
          <w:rFonts w:ascii="Times New Roman" w:eastAsia="NSimSun" w:hAnsi="Times New Roman" w:cs="Mangal"/>
          <w:kern w:val="2"/>
          <w:sz w:val="24"/>
          <w:szCs w:val="24"/>
          <w:lang w:eastAsia="zh-CN" w:bidi="hi-IN"/>
        </w:rPr>
      </w:pPr>
      <w:r w:rsidRPr="00F07842">
        <w:rPr>
          <w:rFonts w:ascii="Times New Roman" w:eastAsia="NSimSun" w:hAnsi="Times New Roman" w:cs="Mangal"/>
          <w:kern w:val="2"/>
          <w:sz w:val="24"/>
          <w:szCs w:val="24"/>
          <w:lang w:eastAsia="zh-CN" w:bidi="hi-IN"/>
        </w:rPr>
        <w:t>Pie tirgus izpētes ar ID Nr. BNP TI 2021/</w:t>
      </w:r>
      <w:r w:rsidR="0021405F">
        <w:rPr>
          <w:rFonts w:ascii="Times New Roman" w:eastAsia="NSimSun" w:hAnsi="Times New Roman" w:cs="Mangal"/>
          <w:kern w:val="2"/>
          <w:sz w:val="24"/>
          <w:szCs w:val="24"/>
          <w:lang w:eastAsia="zh-CN" w:bidi="hi-IN"/>
        </w:rPr>
        <w:t>104</w:t>
      </w:r>
    </w:p>
    <w:p w14:paraId="083890F1" w14:textId="77777777" w:rsidR="00F07842" w:rsidRPr="00F07842" w:rsidRDefault="00F07842" w:rsidP="00F07842">
      <w:pPr>
        <w:suppressAutoHyphens/>
        <w:spacing w:after="0" w:line="240" w:lineRule="auto"/>
        <w:ind w:left="360"/>
        <w:rPr>
          <w:rFonts w:ascii="Times New Roman" w:eastAsia="NSimSun" w:hAnsi="Times New Roman" w:cs="Mangal"/>
          <w:b/>
          <w:bCs/>
          <w:kern w:val="2"/>
          <w:sz w:val="28"/>
          <w:szCs w:val="28"/>
          <w:lang w:eastAsia="zh-CN" w:bidi="hi-IN"/>
        </w:rPr>
      </w:pPr>
    </w:p>
    <w:p w14:paraId="7D1D2C6A" w14:textId="77777777" w:rsidR="00F07842" w:rsidRPr="00F07842" w:rsidRDefault="00F07842" w:rsidP="00F07842">
      <w:pPr>
        <w:suppressAutoHyphens/>
        <w:autoSpaceDN w:val="0"/>
        <w:spacing w:after="0" w:line="240" w:lineRule="auto"/>
        <w:jc w:val="center"/>
        <w:textAlignment w:val="baseline"/>
        <w:rPr>
          <w:rFonts w:ascii="Times New Roman" w:eastAsia="Times New Roman" w:hAnsi="Times New Roman" w:cs="Times New Roman"/>
          <w:b/>
          <w:bCs/>
          <w:sz w:val="24"/>
          <w:szCs w:val="24"/>
        </w:rPr>
      </w:pPr>
      <w:r w:rsidRPr="00F07842">
        <w:rPr>
          <w:rFonts w:ascii="Times New Roman" w:eastAsia="Times New Roman" w:hAnsi="Times New Roman" w:cs="Times New Roman"/>
          <w:b/>
          <w:bCs/>
          <w:sz w:val="24"/>
          <w:szCs w:val="24"/>
        </w:rPr>
        <w:t>TEHNISKAIS UN FINANŠU PIEDĀVĀJUMS</w:t>
      </w:r>
    </w:p>
    <w:p w14:paraId="633DC78E" w14:textId="77777777" w:rsidR="00F07842" w:rsidRPr="00F07842" w:rsidRDefault="00F07842" w:rsidP="00F07842">
      <w:pPr>
        <w:spacing w:after="0" w:line="240" w:lineRule="auto"/>
        <w:ind w:left="567"/>
        <w:jc w:val="center"/>
        <w:rPr>
          <w:rFonts w:ascii="Times New Roman" w:eastAsia="Times New Roman" w:hAnsi="Times New Roman" w:cs="Times New Roman"/>
          <w:b/>
          <w:sz w:val="24"/>
          <w:szCs w:val="24"/>
        </w:rPr>
      </w:pPr>
      <w:r w:rsidRPr="00F07842">
        <w:rPr>
          <w:rFonts w:ascii="Times New Roman" w:eastAsia="Times New Roman" w:hAnsi="Times New Roman" w:cs="Times New Roman"/>
          <w:b/>
          <w:sz w:val="24"/>
          <w:szCs w:val="24"/>
        </w:rPr>
        <w:t>DALĪBAI BALVU NOVADA PAŠVALDĪBAS TIRGUS IZPĒTĒ</w:t>
      </w:r>
    </w:p>
    <w:p w14:paraId="541D85E6" w14:textId="77777777" w:rsidR="00F07842" w:rsidRPr="00F07842" w:rsidRDefault="00F07842" w:rsidP="00F07842">
      <w:pPr>
        <w:spacing w:after="0" w:line="240" w:lineRule="auto"/>
        <w:rPr>
          <w:rFonts w:ascii="Times New Roman Bold" w:eastAsia="Times New Roman" w:hAnsi="Times New Roman Bold" w:cs="Times New Roman"/>
          <w:b/>
          <w:caps/>
          <w:sz w:val="24"/>
          <w:szCs w:val="24"/>
        </w:rPr>
      </w:pPr>
    </w:p>
    <w:p w14:paraId="7FD781C0" w14:textId="77777777" w:rsidR="0021405F" w:rsidRDefault="0021405F" w:rsidP="00F07842">
      <w:pPr>
        <w:spacing w:after="0" w:line="240" w:lineRule="auto"/>
        <w:ind w:left="567"/>
        <w:jc w:val="center"/>
        <w:rPr>
          <w:rFonts w:ascii="Times New Roman Bold" w:eastAsia="Times New Roman" w:hAnsi="Times New Roman Bold" w:cs="Times New Roman"/>
          <w:b/>
          <w:bCs/>
          <w:caps/>
          <w:color w:val="000000"/>
          <w:sz w:val="24"/>
          <w:szCs w:val="24"/>
          <w:lang w:eastAsia="lv-LV"/>
        </w:rPr>
      </w:pPr>
      <w:r w:rsidRPr="0021405F">
        <w:rPr>
          <w:rFonts w:ascii="Times New Roman Bold" w:eastAsia="Times New Roman" w:hAnsi="Times New Roman Bold" w:cs="Times New Roman"/>
          <w:b/>
          <w:bCs/>
          <w:caps/>
          <w:color w:val="000000"/>
          <w:sz w:val="24"/>
          <w:szCs w:val="24"/>
          <w:lang w:eastAsia="lv-LV"/>
        </w:rPr>
        <w:t>ZĀLES PĻAUŠANAS TRAKTORA IEGĀDE LAZDULEJAS PAGASTA PĀRVALDES VAJADZĪBĀM</w:t>
      </w:r>
      <w:r w:rsidRPr="0021405F">
        <w:rPr>
          <w:rFonts w:ascii="Times New Roman Bold" w:eastAsia="Times New Roman" w:hAnsi="Times New Roman Bold" w:cs="Times New Roman"/>
          <w:b/>
          <w:bCs/>
          <w:caps/>
          <w:color w:val="000000"/>
          <w:sz w:val="24"/>
          <w:szCs w:val="24"/>
          <w:lang w:eastAsia="lv-LV"/>
        </w:rPr>
        <w:t xml:space="preserve"> </w:t>
      </w:r>
    </w:p>
    <w:p w14:paraId="15D2CA49" w14:textId="03989162" w:rsidR="00F07842" w:rsidRPr="00F07842" w:rsidRDefault="00F07842" w:rsidP="00F07842">
      <w:pPr>
        <w:spacing w:after="0" w:line="240" w:lineRule="auto"/>
        <w:ind w:left="567"/>
        <w:jc w:val="center"/>
        <w:rPr>
          <w:rFonts w:ascii="Times New Roman Bold" w:eastAsia="Times New Roman" w:hAnsi="Times New Roman Bold" w:cs="Times New Roman"/>
          <w:b/>
          <w:caps/>
          <w:color w:val="000000"/>
          <w:sz w:val="24"/>
          <w:szCs w:val="24"/>
        </w:rPr>
      </w:pPr>
      <w:r w:rsidRPr="00F07842">
        <w:rPr>
          <w:rFonts w:ascii="Times New Roman Bold" w:eastAsia="Times New Roman" w:hAnsi="Times New Roman Bold" w:cs="Times New Roman"/>
          <w:b/>
          <w:caps/>
          <w:color w:val="000000"/>
          <w:sz w:val="24"/>
          <w:szCs w:val="24"/>
        </w:rPr>
        <w:t>ID Nr. BNP TI 2021/</w:t>
      </w:r>
      <w:r w:rsidR="0021405F">
        <w:rPr>
          <w:rFonts w:ascii="Times New Roman Bold" w:eastAsia="Times New Roman" w:hAnsi="Times New Roman Bold" w:cs="Times New Roman"/>
          <w:b/>
          <w:caps/>
          <w:color w:val="000000"/>
          <w:sz w:val="24"/>
          <w:szCs w:val="24"/>
        </w:rPr>
        <w:t>104</w:t>
      </w:r>
    </w:p>
    <w:p w14:paraId="52A706AB" w14:textId="77777777" w:rsidR="00F07842" w:rsidRPr="00F07842" w:rsidRDefault="00F07842" w:rsidP="00F07842">
      <w:pPr>
        <w:spacing w:after="0" w:line="240" w:lineRule="auto"/>
        <w:ind w:left="567"/>
        <w:jc w:val="center"/>
        <w:rPr>
          <w:rFonts w:ascii="Times New Roman Bold" w:eastAsia="Times New Roman" w:hAnsi="Times New Roman Bold" w:cs="Times New Roman"/>
          <w:b/>
          <w:caps/>
          <w:color w:val="000000"/>
          <w:sz w:val="24"/>
          <w:szCs w:val="24"/>
        </w:rPr>
      </w:pPr>
    </w:p>
    <w:p w14:paraId="6CB7B824" w14:textId="21BD2702" w:rsidR="00F07842" w:rsidRPr="00F07842" w:rsidRDefault="0021405F" w:rsidP="00F07842">
      <w:pPr>
        <w:suppressAutoHyphens/>
        <w:spacing w:after="0" w:line="240" w:lineRule="auto"/>
        <w:ind w:left="3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Zāles pļaušanas traktora</w:t>
      </w:r>
      <w:r w:rsidR="00F07842" w:rsidRPr="00F07842">
        <w:rPr>
          <w:rFonts w:ascii="Times New Roman" w:eastAsia="Times New Roman" w:hAnsi="Times New Roman" w:cs="Times New Roman"/>
          <w:sz w:val="24"/>
          <w:szCs w:val="24"/>
          <w:lang w:eastAsia="lv-LV"/>
        </w:rPr>
        <w:t xml:space="preserve"> modeļa nosaukums:</w:t>
      </w:r>
      <w:r>
        <w:rPr>
          <w:rFonts w:ascii="Times New Roman" w:eastAsia="Times New Roman" w:hAnsi="Times New Roman" w:cs="Times New Roman"/>
          <w:sz w:val="24"/>
          <w:szCs w:val="24"/>
        </w:rPr>
        <w:t xml:space="preserve"> </w:t>
      </w:r>
      <w:r w:rsidR="00F07842" w:rsidRPr="00F07842">
        <w:rPr>
          <w:rFonts w:ascii="Times New Roman" w:eastAsia="Times New Roman" w:hAnsi="Times New Roman" w:cs="Times New Roman"/>
          <w:sz w:val="24"/>
          <w:szCs w:val="24"/>
          <w:lang w:eastAsia="lv-LV"/>
        </w:rPr>
        <w:t>___________________________________________________________________________</w:t>
      </w:r>
    </w:p>
    <w:p w14:paraId="5F203E1A" w14:textId="77777777" w:rsidR="00F07842" w:rsidRPr="00F07842" w:rsidRDefault="00F07842" w:rsidP="00F07842">
      <w:pPr>
        <w:suppressAutoHyphens/>
        <w:spacing w:after="0" w:line="240" w:lineRule="auto"/>
        <w:ind w:left="360"/>
        <w:rPr>
          <w:rFonts w:ascii="Times New Roman" w:eastAsia="Times New Roman" w:hAnsi="Times New Roman" w:cs="Times New Roman"/>
          <w:sz w:val="24"/>
          <w:szCs w:val="24"/>
        </w:rPr>
      </w:pPr>
    </w:p>
    <w:p w14:paraId="72FB638D" w14:textId="0FC06615" w:rsidR="00F07842" w:rsidRPr="00F07842" w:rsidRDefault="0021405F" w:rsidP="00F07842">
      <w:pPr>
        <w:suppressAutoHyphens/>
        <w:spacing w:after="0" w:line="240" w:lineRule="auto"/>
        <w:ind w:left="360"/>
        <w:jc w:val="both"/>
        <w:rPr>
          <w:rFonts w:ascii="Times New Roman" w:eastAsia="Times New Roman" w:hAnsi="Times New Roman" w:cs="Times New Roman"/>
          <w:sz w:val="24"/>
          <w:szCs w:val="24"/>
        </w:rPr>
      </w:pPr>
      <w:r w:rsidRPr="0021405F">
        <w:rPr>
          <w:rFonts w:ascii="Times New Roman" w:eastAsia="Times New Roman" w:hAnsi="Times New Roman" w:cs="Times New Roman"/>
          <w:sz w:val="24"/>
          <w:szCs w:val="24"/>
          <w:lang w:eastAsia="lv-LV"/>
        </w:rPr>
        <w:t xml:space="preserve">Zāles pļaušanas traktora </w:t>
      </w:r>
      <w:r w:rsidR="00F07842" w:rsidRPr="00F07842">
        <w:rPr>
          <w:rFonts w:ascii="Times New Roman" w:eastAsia="Times New Roman" w:hAnsi="Times New Roman" w:cs="Times New Roman"/>
          <w:sz w:val="24"/>
          <w:szCs w:val="24"/>
          <w:lang w:eastAsia="lv-LV"/>
        </w:rPr>
        <w:t>modeļa ražotāja nosaukums:</w:t>
      </w:r>
      <w:r>
        <w:rPr>
          <w:rFonts w:ascii="Times New Roman" w:eastAsia="Times New Roman" w:hAnsi="Times New Roman" w:cs="Times New Roman"/>
          <w:sz w:val="24"/>
          <w:szCs w:val="24"/>
          <w:lang w:eastAsia="lv-LV"/>
        </w:rPr>
        <w:t xml:space="preserve"> </w:t>
      </w:r>
      <w:r w:rsidR="00F07842" w:rsidRPr="00F07842">
        <w:rPr>
          <w:rFonts w:ascii="Times New Roman" w:eastAsia="Times New Roman" w:hAnsi="Times New Roman" w:cs="Times New Roman"/>
          <w:sz w:val="24"/>
          <w:szCs w:val="24"/>
          <w:lang w:eastAsia="lv-LV"/>
        </w:rPr>
        <w:t>____________________________________________________________________</w:t>
      </w:r>
    </w:p>
    <w:p w14:paraId="31271EF2" w14:textId="77777777" w:rsidR="00F07842" w:rsidRPr="00F07842" w:rsidRDefault="00F07842" w:rsidP="00F07842">
      <w:pPr>
        <w:suppressAutoHyphens/>
        <w:spacing w:after="0" w:line="240" w:lineRule="auto"/>
        <w:ind w:left="360"/>
        <w:rPr>
          <w:rFonts w:ascii="Times New Roman" w:eastAsia="Times New Roman" w:hAnsi="Times New Roman" w:cs="Times New Roman"/>
          <w:bCs/>
          <w:sz w:val="24"/>
          <w:szCs w:val="24"/>
          <w:lang w:eastAsia="lv-LV"/>
        </w:rPr>
      </w:pPr>
    </w:p>
    <w:p w14:paraId="44DAF42B" w14:textId="05B1614F" w:rsidR="00F07842" w:rsidRPr="00F07842" w:rsidRDefault="00F07842" w:rsidP="0021405F">
      <w:pPr>
        <w:suppressAutoHyphens/>
        <w:spacing w:after="0" w:line="240" w:lineRule="auto"/>
        <w:ind w:left="360"/>
        <w:jc w:val="both"/>
        <w:rPr>
          <w:rFonts w:ascii="Times New Roman" w:eastAsia="Times New Roman" w:hAnsi="Times New Roman" w:cs="Times New Roman"/>
          <w:sz w:val="24"/>
          <w:szCs w:val="24"/>
        </w:rPr>
      </w:pPr>
      <w:r w:rsidRPr="00F07842">
        <w:rPr>
          <w:rFonts w:ascii="Times New Roman" w:eastAsia="Times New Roman" w:hAnsi="Times New Roman" w:cs="Times New Roman"/>
          <w:bCs/>
          <w:sz w:val="24"/>
          <w:szCs w:val="24"/>
          <w:lang w:eastAsia="lv-LV"/>
        </w:rPr>
        <w:t xml:space="preserve">Piedāvātā </w:t>
      </w:r>
      <w:r w:rsidR="0021405F">
        <w:rPr>
          <w:rFonts w:ascii="Times New Roman" w:eastAsia="Times New Roman" w:hAnsi="Times New Roman" w:cs="Times New Roman"/>
          <w:bCs/>
          <w:sz w:val="24"/>
          <w:szCs w:val="24"/>
          <w:lang w:eastAsia="lv-LV"/>
        </w:rPr>
        <w:t>z</w:t>
      </w:r>
      <w:r w:rsidR="0021405F" w:rsidRPr="0021405F">
        <w:rPr>
          <w:rFonts w:ascii="Times New Roman" w:eastAsia="Times New Roman" w:hAnsi="Times New Roman" w:cs="Times New Roman"/>
          <w:bCs/>
          <w:sz w:val="24"/>
          <w:szCs w:val="24"/>
          <w:lang w:eastAsia="lv-LV"/>
        </w:rPr>
        <w:t xml:space="preserve">āles pļaušanas traktora </w:t>
      </w:r>
      <w:r w:rsidRPr="00F07842">
        <w:rPr>
          <w:rFonts w:ascii="Times New Roman" w:eastAsia="Times New Roman" w:hAnsi="Times New Roman" w:cs="Times New Roman"/>
          <w:bCs/>
          <w:sz w:val="24"/>
          <w:szCs w:val="24"/>
          <w:lang w:eastAsia="lv-LV"/>
        </w:rPr>
        <w:t xml:space="preserve">īss, paskaidrojošs </w:t>
      </w:r>
      <w:r w:rsidR="0021405F">
        <w:rPr>
          <w:rFonts w:ascii="Times New Roman" w:eastAsia="Times New Roman" w:hAnsi="Times New Roman" w:cs="Times New Roman"/>
          <w:bCs/>
          <w:sz w:val="24"/>
          <w:szCs w:val="24"/>
          <w:lang w:eastAsia="lv-LV"/>
        </w:rPr>
        <w:t>a</w:t>
      </w:r>
      <w:r w:rsidRPr="00F07842">
        <w:rPr>
          <w:rFonts w:ascii="Times New Roman" w:eastAsia="Times New Roman" w:hAnsi="Times New Roman" w:cs="Times New Roman"/>
          <w:bCs/>
          <w:sz w:val="24"/>
          <w:szCs w:val="24"/>
          <w:lang w:eastAsia="lv-LV"/>
        </w:rPr>
        <w:t>praksts:</w:t>
      </w:r>
      <w:r w:rsidR="0021405F">
        <w:rPr>
          <w:rFonts w:ascii="Times New Roman" w:eastAsia="Times New Roman" w:hAnsi="Times New Roman" w:cs="Times New Roman"/>
          <w:bCs/>
          <w:sz w:val="24"/>
          <w:szCs w:val="24"/>
          <w:lang w:eastAsia="lv-LV"/>
        </w:rPr>
        <w:t xml:space="preserve"> </w:t>
      </w:r>
      <w:r w:rsidRPr="00F07842">
        <w:rPr>
          <w:rFonts w:ascii="Times New Roman" w:eastAsia="Times New Roman" w:hAnsi="Times New Roman" w:cs="Times New Roman"/>
          <w:bCs/>
          <w:sz w:val="24"/>
          <w:szCs w:val="24"/>
          <w:lang w:eastAsia="lv-LV"/>
        </w:rPr>
        <w:t>______________________________________________________________</w:t>
      </w:r>
    </w:p>
    <w:p w14:paraId="1ED5EFB0" w14:textId="77777777" w:rsidR="00F07842" w:rsidRPr="00F07842" w:rsidRDefault="00F07842" w:rsidP="00F07842">
      <w:pPr>
        <w:spacing w:after="0" w:line="240" w:lineRule="auto"/>
        <w:ind w:left="284"/>
        <w:rPr>
          <w:rFonts w:ascii="Times New Roman" w:eastAsia="Times New Roman" w:hAnsi="Times New Roman" w:cs="Times New Roman"/>
          <w:bCs/>
          <w:sz w:val="24"/>
          <w:szCs w:val="24"/>
          <w:lang w:eastAsia="lv-LV"/>
        </w:rPr>
      </w:pPr>
    </w:p>
    <w:p w14:paraId="1058F327" w14:textId="77777777" w:rsidR="00F07842" w:rsidRPr="00F07842" w:rsidRDefault="00F07842" w:rsidP="00F07842">
      <w:pPr>
        <w:spacing w:after="0" w:line="240" w:lineRule="auto"/>
        <w:ind w:left="284"/>
        <w:rPr>
          <w:rFonts w:ascii="Times New Roman" w:eastAsia="Times New Roman" w:hAnsi="Times New Roman" w:cs="Times New Roman"/>
          <w:sz w:val="24"/>
          <w:szCs w:val="24"/>
        </w:rPr>
      </w:pPr>
      <w:r w:rsidRPr="00F07842">
        <w:rPr>
          <w:rFonts w:ascii="Times New Roman" w:eastAsia="Times New Roman" w:hAnsi="Times New Roman" w:cs="Times New Roman"/>
          <w:bCs/>
          <w:sz w:val="24"/>
          <w:szCs w:val="24"/>
          <w:lang w:eastAsia="lv-LV"/>
        </w:rPr>
        <w:t>______________________________</w:t>
      </w:r>
      <w:r w:rsidRPr="00F07842">
        <w:rPr>
          <w:rFonts w:ascii="Times New Roman" w:eastAsia="Times New Roman" w:hAnsi="Times New Roman" w:cs="Times New Roman"/>
          <w:sz w:val="24"/>
          <w:szCs w:val="24"/>
          <w:lang w:eastAsia="lv-LV"/>
        </w:rPr>
        <w:t>__________________________________________________________________________________________</w:t>
      </w:r>
    </w:p>
    <w:p w14:paraId="3F74EC32" w14:textId="77777777" w:rsidR="00F07842" w:rsidRPr="00F07842" w:rsidRDefault="00F07842" w:rsidP="00F07842">
      <w:pPr>
        <w:spacing w:after="0" w:line="240" w:lineRule="auto"/>
        <w:ind w:left="567"/>
        <w:jc w:val="center"/>
        <w:rPr>
          <w:rFonts w:ascii="Times New Roman Bold" w:eastAsia="Times New Roman" w:hAnsi="Times New Roman Bold" w:cs="Times New Roman"/>
          <w:b/>
          <w:caps/>
          <w:color w:val="000000"/>
          <w:sz w:val="24"/>
          <w:szCs w:val="24"/>
        </w:rPr>
      </w:pPr>
    </w:p>
    <w:tbl>
      <w:tblPr>
        <w:tblW w:w="13907" w:type="dxa"/>
        <w:tblInd w:w="-20" w:type="dxa"/>
        <w:tblLayout w:type="fixed"/>
        <w:tblLook w:val="04A0" w:firstRow="1" w:lastRow="0" w:firstColumn="1" w:lastColumn="0" w:noHBand="0" w:noVBand="1"/>
      </w:tblPr>
      <w:tblGrid>
        <w:gridCol w:w="1715"/>
        <w:gridCol w:w="12192"/>
      </w:tblGrid>
      <w:tr w:rsidR="002359C6" w:rsidRPr="00F07842" w14:paraId="03DDDE9C" w14:textId="77777777" w:rsidTr="002359C6">
        <w:trPr>
          <w:trHeight w:val="930"/>
        </w:trPr>
        <w:tc>
          <w:tcPr>
            <w:tcW w:w="1715" w:type="dxa"/>
            <w:tcBorders>
              <w:top w:val="single" w:sz="4" w:space="0" w:color="000000"/>
              <w:left w:val="single" w:sz="4" w:space="0" w:color="000000"/>
              <w:bottom w:val="single" w:sz="4" w:space="0" w:color="auto"/>
              <w:right w:val="single" w:sz="4" w:space="0" w:color="000000"/>
            </w:tcBorders>
            <w:vAlign w:val="center"/>
            <w:hideMark/>
          </w:tcPr>
          <w:p w14:paraId="03960984" w14:textId="77777777" w:rsidR="002359C6" w:rsidRPr="00F07842" w:rsidRDefault="002359C6" w:rsidP="00F07842">
            <w:pPr>
              <w:widowControl w:val="0"/>
              <w:snapToGrid w:val="0"/>
              <w:spacing w:after="0" w:line="240" w:lineRule="auto"/>
              <w:jc w:val="center"/>
              <w:rPr>
                <w:rFonts w:ascii="Times New Roman" w:eastAsia="Times New Roman" w:hAnsi="Times New Roman" w:cs="Times New Roman"/>
                <w:b/>
                <w:bCs/>
                <w:sz w:val="24"/>
                <w:szCs w:val="24"/>
                <w:lang w:eastAsia="lv-LV"/>
              </w:rPr>
            </w:pPr>
            <w:r w:rsidRPr="00F07842">
              <w:rPr>
                <w:rFonts w:ascii="Times New Roman" w:eastAsia="Times New Roman" w:hAnsi="Times New Roman" w:cs="Times New Roman"/>
                <w:b/>
                <w:bCs/>
                <w:sz w:val="24"/>
                <w:szCs w:val="24"/>
                <w:lang w:eastAsia="lv-LV"/>
              </w:rPr>
              <w:t>Pozīcija</w:t>
            </w:r>
          </w:p>
        </w:tc>
        <w:tc>
          <w:tcPr>
            <w:tcW w:w="12192" w:type="dxa"/>
            <w:tcBorders>
              <w:top w:val="single" w:sz="4" w:space="0" w:color="000000"/>
              <w:left w:val="single" w:sz="4" w:space="0" w:color="000000"/>
              <w:bottom w:val="single" w:sz="4" w:space="0" w:color="auto"/>
              <w:right w:val="single" w:sz="4" w:space="0" w:color="000000"/>
            </w:tcBorders>
            <w:vAlign w:val="center"/>
            <w:hideMark/>
          </w:tcPr>
          <w:p w14:paraId="2DF7CE24" w14:textId="77777777" w:rsidR="002359C6" w:rsidRPr="00F07842" w:rsidRDefault="002359C6" w:rsidP="00F07842">
            <w:pPr>
              <w:widowControl w:val="0"/>
              <w:spacing w:after="0" w:line="240" w:lineRule="auto"/>
              <w:jc w:val="center"/>
              <w:rPr>
                <w:rFonts w:ascii="Times New Roman" w:eastAsia="Times New Roman" w:hAnsi="Times New Roman" w:cs="Times New Roman"/>
                <w:b/>
                <w:bCs/>
                <w:sz w:val="24"/>
                <w:szCs w:val="24"/>
                <w:lang w:eastAsia="lv-LV"/>
              </w:rPr>
            </w:pPr>
            <w:r w:rsidRPr="00F07842">
              <w:rPr>
                <w:rFonts w:ascii="Times New Roman" w:eastAsia="Times New Roman" w:hAnsi="Times New Roman" w:cs="Times New Roman"/>
                <w:b/>
                <w:bCs/>
                <w:sz w:val="24"/>
                <w:szCs w:val="24"/>
                <w:lang w:eastAsia="lv-LV"/>
              </w:rPr>
              <w:t>Pretendenta piedāvājums:</w:t>
            </w:r>
          </w:p>
          <w:p w14:paraId="16AC15F8" w14:textId="632F2464" w:rsidR="002359C6" w:rsidRPr="00F07842" w:rsidRDefault="002359C6" w:rsidP="00F07842">
            <w:pPr>
              <w:widowControl w:val="0"/>
              <w:spacing w:after="0" w:line="240" w:lineRule="auto"/>
              <w:jc w:val="center"/>
              <w:rPr>
                <w:rFonts w:ascii="Times New Roman" w:eastAsia="Times New Roman" w:hAnsi="Times New Roman" w:cs="Times New Roman"/>
                <w:b/>
                <w:bCs/>
                <w:sz w:val="24"/>
                <w:szCs w:val="24"/>
                <w:lang w:eastAsia="lv-LV"/>
              </w:rPr>
            </w:pPr>
            <w:r w:rsidRPr="00F07842">
              <w:rPr>
                <w:rFonts w:ascii="Times New Roman" w:eastAsia="Times New Roman" w:hAnsi="Times New Roman" w:cs="Times New Roman"/>
                <w:b/>
                <w:bCs/>
                <w:sz w:val="24"/>
                <w:szCs w:val="24"/>
                <w:lang w:eastAsia="lv-LV"/>
              </w:rPr>
              <w:t xml:space="preserve">Izvērsts apraksts </w:t>
            </w:r>
            <w:r w:rsidRPr="00F07842">
              <w:rPr>
                <w:rFonts w:ascii="Times New Roman" w:eastAsia="Times New Roman" w:hAnsi="Times New Roman" w:cs="Times New Roman"/>
                <w:b/>
                <w:bCs/>
                <w:sz w:val="24"/>
                <w:szCs w:val="24"/>
                <w:u w:val="single"/>
                <w:lang w:eastAsia="lv-LV"/>
              </w:rPr>
              <w:t>atbilstoši visām Tehniskās specifikācijas prasībām</w:t>
            </w:r>
            <w:r w:rsidRPr="00F07842">
              <w:rPr>
                <w:rFonts w:ascii="Times New Roman" w:eastAsia="Times New Roman" w:hAnsi="Times New Roman" w:cs="Times New Roman"/>
                <w:b/>
                <w:bCs/>
                <w:sz w:val="24"/>
                <w:szCs w:val="24"/>
                <w:lang w:eastAsia="lv-LV"/>
              </w:rPr>
              <w:t>, norādot konkrētās preci raksturojošās īpašības</w:t>
            </w:r>
          </w:p>
        </w:tc>
      </w:tr>
      <w:tr w:rsidR="002359C6" w:rsidRPr="00F07842" w14:paraId="3B586627" w14:textId="77777777" w:rsidTr="002359C6">
        <w:trPr>
          <w:trHeight w:val="423"/>
        </w:trPr>
        <w:tc>
          <w:tcPr>
            <w:tcW w:w="1715" w:type="dxa"/>
            <w:vMerge w:val="restart"/>
            <w:tcBorders>
              <w:top w:val="single" w:sz="4" w:space="0" w:color="000000"/>
              <w:left w:val="single" w:sz="4" w:space="0" w:color="auto"/>
              <w:bottom w:val="single" w:sz="4" w:space="0" w:color="000000"/>
              <w:right w:val="single" w:sz="4" w:space="0" w:color="000000"/>
            </w:tcBorders>
            <w:hideMark/>
          </w:tcPr>
          <w:p w14:paraId="71B1C562" w14:textId="49000D2A" w:rsidR="002359C6" w:rsidRPr="00F07842" w:rsidRDefault="002359C6" w:rsidP="00F07842">
            <w:pPr>
              <w:widowControl w:val="0"/>
              <w:snapToGrid w:val="0"/>
              <w:spacing w:after="0" w:line="240" w:lineRule="auto"/>
              <w:jc w:val="center"/>
              <w:rPr>
                <w:rFonts w:ascii="Times New Roman" w:eastAsia="Times New Roman" w:hAnsi="Times New Roman" w:cs="Times New Roman"/>
                <w:sz w:val="24"/>
                <w:szCs w:val="24"/>
                <w:lang w:eastAsia="lv-LV"/>
              </w:rPr>
            </w:pPr>
            <w:r w:rsidRPr="0021405F">
              <w:rPr>
                <w:rFonts w:ascii="Times New Roman" w:eastAsia="Times New Roman" w:hAnsi="Times New Roman" w:cs="Times New Roman"/>
                <w:sz w:val="24"/>
                <w:szCs w:val="24"/>
                <w:lang w:eastAsia="lv-LV"/>
              </w:rPr>
              <w:t>Zāles pļaušanas traktor</w:t>
            </w:r>
            <w:r>
              <w:rPr>
                <w:rFonts w:ascii="Times New Roman" w:eastAsia="Times New Roman" w:hAnsi="Times New Roman" w:cs="Times New Roman"/>
                <w:sz w:val="24"/>
                <w:szCs w:val="24"/>
                <w:lang w:eastAsia="lv-LV"/>
              </w:rPr>
              <w:t>s</w:t>
            </w:r>
          </w:p>
        </w:tc>
        <w:tc>
          <w:tcPr>
            <w:tcW w:w="12192" w:type="dxa"/>
            <w:vMerge w:val="restart"/>
            <w:tcBorders>
              <w:top w:val="single" w:sz="4" w:space="0" w:color="000000"/>
              <w:left w:val="single" w:sz="4" w:space="0" w:color="000000"/>
              <w:bottom w:val="single" w:sz="4" w:space="0" w:color="000000"/>
              <w:right w:val="single" w:sz="4" w:space="0" w:color="000000"/>
            </w:tcBorders>
            <w:vAlign w:val="center"/>
          </w:tcPr>
          <w:p w14:paraId="4BEE4214" w14:textId="77777777" w:rsidR="002359C6" w:rsidRPr="00F07842" w:rsidRDefault="002359C6" w:rsidP="00F07842">
            <w:pPr>
              <w:widowControl w:val="0"/>
              <w:spacing w:after="0" w:line="240" w:lineRule="auto"/>
              <w:jc w:val="both"/>
              <w:rPr>
                <w:rFonts w:ascii="Times New Roman" w:eastAsia="Times New Roman" w:hAnsi="Times New Roman" w:cs="Times New Roman"/>
                <w:sz w:val="24"/>
                <w:szCs w:val="24"/>
                <w:lang w:eastAsia="lv-LV"/>
              </w:rPr>
            </w:pPr>
          </w:p>
        </w:tc>
      </w:tr>
      <w:tr w:rsidR="002359C6" w:rsidRPr="00F07842" w14:paraId="7F98526E" w14:textId="77777777" w:rsidTr="002359C6">
        <w:trPr>
          <w:trHeight w:val="423"/>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4953AD20" w14:textId="77777777" w:rsidR="002359C6" w:rsidRPr="00F07842" w:rsidRDefault="002359C6" w:rsidP="00F07842">
            <w:pPr>
              <w:spacing w:after="0" w:line="240" w:lineRule="auto"/>
              <w:rPr>
                <w:rFonts w:ascii="Times New Roman" w:eastAsia="Times New Roman" w:hAnsi="Times New Roman" w:cs="Times New Roman"/>
                <w:sz w:val="24"/>
                <w:szCs w:val="24"/>
                <w:lang w:eastAsia="lv-LV"/>
              </w:rPr>
            </w:pPr>
          </w:p>
        </w:tc>
        <w:tc>
          <w:tcPr>
            <w:tcW w:w="12192" w:type="dxa"/>
            <w:vMerge/>
            <w:tcBorders>
              <w:top w:val="single" w:sz="4" w:space="0" w:color="000000"/>
              <w:left w:val="single" w:sz="4" w:space="0" w:color="000000"/>
              <w:bottom w:val="single" w:sz="4" w:space="0" w:color="000000"/>
              <w:right w:val="single" w:sz="4" w:space="0" w:color="000000"/>
            </w:tcBorders>
            <w:vAlign w:val="center"/>
            <w:hideMark/>
          </w:tcPr>
          <w:p w14:paraId="2A257EFD" w14:textId="77777777" w:rsidR="002359C6" w:rsidRPr="00F07842" w:rsidRDefault="002359C6" w:rsidP="00F07842">
            <w:pPr>
              <w:spacing w:after="0" w:line="240" w:lineRule="auto"/>
              <w:rPr>
                <w:rFonts w:ascii="Times New Roman" w:eastAsia="Times New Roman" w:hAnsi="Times New Roman" w:cs="Times New Roman"/>
                <w:sz w:val="24"/>
                <w:szCs w:val="24"/>
                <w:lang w:eastAsia="lv-LV"/>
              </w:rPr>
            </w:pPr>
          </w:p>
        </w:tc>
      </w:tr>
      <w:tr w:rsidR="002359C6" w:rsidRPr="00F07842" w14:paraId="7DBF650E" w14:textId="77777777" w:rsidTr="002359C6">
        <w:trPr>
          <w:trHeight w:val="644"/>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119F4185" w14:textId="77777777" w:rsidR="002359C6" w:rsidRPr="00F07842" w:rsidRDefault="002359C6" w:rsidP="00F07842">
            <w:pPr>
              <w:spacing w:after="0" w:line="240" w:lineRule="auto"/>
              <w:rPr>
                <w:rFonts w:ascii="Times New Roman" w:eastAsia="Times New Roman" w:hAnsi="Times New Roman" w:cs="Times New Roman"/>
                <w:sz w:val="24"/>
                <w:szCs w:val="24"/>
                <w:lang w:eastAsia="lv-LV"/>
              </w:rPr>
            </w:pPr>
          </w:p>
        </w:tc>
        <w:tc>
          <w:tcPr>
            <w:tcW w:w="12192" w:type="dxa"/>
            <w:vMerge/>
            <w:tcBorders>
              <w:top w:val="single" w:sz="4" w:space="0" w:color="000000"/>
              <w:left w:val="single" w:sz="4" w:space="0" w:color="000000"/>
              <w:bottom w:val="single" w:sz="4" w:space="0" w:color="000000"/>
              <w:right w:val="single" w:sz="4" w:space="0" w:color="000000"/>
            </w:tcBorders>
            <w:vAlign w:val="center"/>
            <w:hideMark/>
          </w:tcPr>
          <w:p w14:paraId="25A15306" w14:textId="77777777" w:rsidR="002359C6" w:rsidRPr="00F07842" w:rsidRDefault="002359C6" w:rsidP="00F07842">
            <w:pPr>
              <w:spacing w:after="0" w:line="240" w:lineRule="auto"/>
              <w:rPr>
                <w:rFonts w:ascii="Times New Roman" w:eastAsia="Times New Roman" w:hAnsi="Times New Roman" w:cs="Times New Roman"/>
                <w:sz w:val="24"/>
                <w:szCs w:val="24"/>
                <w:lang w:eastAsia="lv-LV"/>
              </w:rPr>
            </w:pPr>
          </w:p>
        </w:tc>
      </w:tr>
      <w:tr w:rsidR="002359C6" w:rsidRPr="00F07842" w14:paraId="18109CC2" w14:textId="77777777" w:rsidTr="002359C6">
        <w:trPr>
          <w:trHeight w:val="423"/>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3294BBAE" w14:textId="77777777" w:rsidR="002359C6" w:rsidRPr="00F07842" w:rsidRDefault="002359C6" w:rsidP="00F07842">
            <w:pPr>
              <w:spacing w:after="0" w:line="240" w:lineRule="auto"/>
              <w:rPr>
                <w:rFonts w:ascii="Times New Roman" w:eastAsia="Times New Roman" w:hAnsi="Times New Roman" w:cs="Times New Roman"/>
                <w:sz w:val="24"/>
                <w:szCs w:val="24"/>
                <w:lang w:eastAsia="lv-LV"/>
              </w:rPr>
            </w:pPr>
          </w:p>
        </w:tc>
        <w:tc>
          <w:tcPr>
            <w:tcW w:w="12192" w:type="dxa"/>
            <w:vMerge/>
            <w:tcBorders>
              <w:top w:val="single" w:sz="4" w:space="0" w:color="000000"/>
              <w:left w:val="single" w:sz="4" w:space="0" w:color="000000"/>
              <w:bottom w:val="single" w:sz="4" w:space="0" w:color="000000"/>
              <w:right w:val="single" w:sz="4" w:space="0" w:color="000000"/>
            </w:tcBorders>
            <w:vAlign w:val="center"/>
            <w:hideMark/>
          </w:tcPr>
          <w:p w14:paraId="0EF0C3C7" w14:textId="77777777" w:rsidR="002359C6" w:rsidRPr="00F07842" w:rsidRDefault="002359C6" w:rsidP="00F07842">
            <w:pPr>
              <w:spacing w:after="0" w:line="240" w:lineRule="auto"/>
              <w:rPr>
                <w:rFonts w:ascii="Times New Roman" w:eastAsia="Times New Roman" w:hAnsi="Times New Roman" w:cs="Times New Roman"/>
                <w:sz w:val="24"/>
                <w:szCs w:val="24"/>
                <w:lang w:eastAsia="lv-LV"/>
              </w:rPr>
            </w:pPr>
          </w:p>
        </w:tc>
      </w:tr>
      <w:tr w:rsidR="002359C6" w:rsidRPr="00F07842" w14:paraId="7409542E" w14:textId="77777777" w:rsidTr="002359C6">
        <w:trPr>
          <w:trHeight w:val="423"/>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505A8B5A" w14:textId="77777777" w:rsidR="002359C6" w:rsidRPr="00F07842" w:rsidRDefault="002359C6" w:rsidP="00F07842">
            <w:pPr>
              <w:spacing w:after="0" w:line="240" w:lineRule="auto"/>
              <w:rPr>
                <w:rFonts w:ascii="Times New Roman" w:eastAsia="Times New Roman" w:hAnsi="Times New Roman" w:cs="Times New Roman"/>
                <w:sz w:val="24"/>
                <w:szCs w:val="24"/>
                <w:lang w:eastAsia="lv-LV"/>
              </w:rPr>
            </w:pPr>
          </w:p>
        </w:tc>
        <w:tc>
          <w:tcPr>
            <w:tcW w:w="12192" w:type="dxa"/>
            <w:vMerge/>
            <w:tcBorders>
              <w:top w:val="single" w:sz="4" w:space="0" w:color="000000"/>
              <w:left w:val="single" w:sz="4" w:space="0" w:color="000000"/>
              <w:bottom w:val="single" w:sz="4" w:space="0" w:color="000000"/>
              <w:right w:val="single" w:sz="4" w:space="0" w:color="000000"/>
            </w:tcBorders>
            <w:vAlign w:val="center"/>
            <w:hideMark/>
          </w:tcPr>
          <w:p w14:paraId="3CA0E379" w14:textId="77777777" w:rsidR="002359C6" w:rsidRPr="00F07842" w:rsidRDefault="002359C6" w:rsidP="00F07842">
            <w:pPr>
              <w:spacing w:after="0" w:line="240" w:lineRule="auto"/>
              <w:rPr>
                <w:rFonts w:ascii="Times New Roman" w:eastAsia="Times New Roman" w:hAnsi="Times New Roman" w:cs="Times New Roman"/>
                <w:sz w:val="24"/>
                <w:szCs w:val="24"/>
                <w:lang w:eastAsia="lv-LV"/>
              </w:rPr>
            </w:pPr>
          </w:p>
        </w:tc>
      </w:tr>
      <w:tr w:rsidR="002359C6" w:rsidRPr="00F07842" w14:paraId="3975DCF5" w14:textId="77777777" w:rsidTr="002359C6">
        <w:trPr>
          <w:trHeight w:val="423"/>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24EF55BC" w14:textId="77777777" w:rsidR="002359C6" w:rsidRPr="00F07842" w:rsidRDefault="002359C6" w:rsidP="00F07842">
            <w:pPr>
              <w:spacing w:after="0" w:line="240" w:lineRule="auto"/>
              <w:rPr>
                <w:rFonts w:ascii="Times New Roman" w:eastAsia="Times New Roman" w:hAnsi="Times New Roman" w:cs="Times New Roman"/>
                <w:sz w:val="24"/>
                <w:szCs w:val="24"/>
                <w:lang w:eastAsia="lv-LV"/>
              </w:rPr>
            </w:pPr>
          </w:p>
        </w:tc>
        <w:tc>
          <w:tcPr>
            <w:tcW w:w="12192" w:type="dxa"/>
            <w:vMerge/>
            <w:tcBorders>
              <w:top w:val="single" w:sz="4" w:space="0" w:color="000000"/>
              <w:left w:val="single" w:sz="4" w:space="0" w:color="000000"/>
              <w:bottom w:val="single" w:sz="4" w:space="0" w:color="000000"/>
              <w:right w:val="single" w:sz="4" w:space="0" w:color="000000"/>
            </w:tcBorders>
            <w:vAlign w:val="center"/>
            <w:hideMark/>
          </w:tcPr>
          <w:p w14:paraId="0CB8CBDE" w14:textId="77777777" w:rsidR="002359C6" w:rsidRPr="00F07842" w:rsidRDefault="002359C6" w:rsidP="00F07842">
            <w:pPr>
              <w:spacing w:after="0" w:line="240" w:lineRule="auto"/>
              <w:rPr>
                <w:rFonts w:ascii="Times New Roman" w:eastAsia="Times New Roman" w:hAnsi="Times New Roman" w:cs="Times New Roman"/>
                <w:sz w:val="24"/>
                <w:szCs w:val="24"/>
                <w:lang w:eastAsia="lv-LV"/>
              </w:rPr>
            </w:pPr>
          </w:p>
        </w:tc>
      </w:tr>
      <w:tr w:rsidR="002359C6" w:rsidRPr="00F07842" w14:paraId="6BA4A644" w14:textId="77777777" w:rsidTr="002359C6">
        <w:trPr>
          <w:trHeight w:val="423"/>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79AA8289" w14:textId="77777777" w:rsidR="002359C6" w:rsidRPr="00F07842" w:rsidRDefault="002359C6" w:rsidP="00F07842">
            <w:pPr>
              <w:spacing w:after="0" w:line="240" w:lineRule="auto"/>
              <w:rPr>
                <w:rFonts w:ascii="Times New Roman" w:eastAsia="Times New Roman" w:hAnsi="Times New Roman" w:cs="Times New Roman"/>
                <w:sz w:val="24"/>
                <w:szCs w:val="24"/>
                <w:lang w:eastAsia="lv-LV"/>
              </w:rPr>
            </w:pPr>
          </w:p>
        </w:tc>
        <w:tc>
          <w:tcPr>
            <w:tcW w:w="12192" w:type="dxa"/>
            <w:vMerge/>
            <w:tcBorders>
              <w:top w:val="single" w:sz="4" w:space="0" w:color="000000"/>
              <w:left w:val="single" w:sz="4" w:space="0" w:color="000000"/>
              <w:bottom w:val="single" w:sz="4" w:space="0" w:color="000000"/>
              <w:right w:val="single" w:sz="4" w:space="0" w:color="000000"/>
            </w:tcBorders>
            <w:vAlign w:val="center"/>
            <w:hideMark/>
          </w:tcPr>
          <w:p w14:paraId="1D5EB250" w14:textId="77777777" w:rsidR="002359C6" w:rsidRPr="00F07842" w:rsidRDefault="002359C6" w:rsidP="00F07842">
            <w:pPr>
              <w:spacing w:after="0" w:line="240" w:lineRule="auto"/>
              <w:rPr>
                <w:rFonts w:ascii="Times New Roman" w:eastAsia="Times New Roman" w:hAnsi="Times New Roman" w:cs="Times New Roman"/>
                <w:sz w:val="24"/>
                <w:szCs w:val="24"/>
                <w:lang w:eastAsia="lv-LV"/>
              </w:rPr>
            </w:pPr>
          </w:p>
        </w:tc>
      </w:tr>
      <w:tr w:rsidR="002359C6" w:rsidRPr="00F07842" w14:paraId="52E4FB00" w14:textId="77777777" w:rsidTr="002359C6">
        <w:trPr>
          <w:trHeight w:val="423"/>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268B73D1" w14:textId="77777777" w:rsidR="002359C6" w:rsidRPr="00F07842" w:rsidRDefault="002359C6" w:rsidP="00F07842">
            <w:pPr>
              <w:spacing w:after="0" w:line="240" w:lineRule="auto"/>
              <w:rPr>
                <w:rFonts w:ascii="Times New Roman" w:eastAsia="Times New Roman" w:hAnsi="Times New Roman" w:cs="Times New Roman"/>
                <w:sz w:val="24"/>
                <w:szCs w:val="24"/>
                <w:lang w:eastAsia="lv-LV"/>
              </w:rPr>
            </w:pPr>
          </w:p>
        </w:tc>
        <w:tc>
          <w:tcPr>
            <w:tcW w:w="12192" w:type="dxa"/>
            <w:vMerge/>
            <w:tcBorders>
              <w:top w:val="single" w:sz="4" w:space="0" w:color="000000"/>
              <w:left w:val="single" w:sz="4" w:space="0" w:color="000000"/>
              <w:bottom w:val="single" w:sz="4" w:space="0" w:color="000000"/>
              <w:right w:val="single" w:sz="4" w:space="0" w:color="000000"/>
            </w:tcBorders>
            <w:vAlign w:val="center"/>
            <w:hideMark/>
          </w:tcPr>
          <w:p w14:paraId="4EE6EF2B" w14:textId="77777777" w:rsidR="002359C6" w:rsidRPr="00F07842" w:rsidRDefault="002359C6" w:rsidP="00F07842">
            <w:pPr>
              <w:spacing w:after="0" w:line="240" w:lineRule="auto"/>
              <w:rPr>
                <w:rFonts w:ascii="Times New Roman" w:eastAsia="Times New Roman" w:hAnsi="Times New Roman" w:cs="Times New Roman"/>
                <w:sz w:val="24"/>
                <w:szCs w:val="24"/>
                <w:lang w:eastAsia="lv-LV"/>
              </w:rPr>
            </w:pPr>
          </w:p>
        </w:tc>
      </w:tr>
      <w:tr w:rsidR="002359C6" w:rsidRPr="00F07842" w14:paraId="20F27BEA" w14:textId="77777777" w:rsidTr="002359C6">
        <w:trPr>
          <w:trHeight w:val="423"/>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357E1906" w14:textId="77777777" w:rsidR="002359C6" w:rsidRPr="00F07842" w:rsidRDefault="002359C6" w:rsidP="00F07842">
            <w:pPr>
              <w:spacing w:after="0" w:line="240" w:lineRule="auto"/>
              <w:rPr>
                <w:rFonts w:ascii="Times New Roman" w:eastAsia="Times New Roman" w:hAnsi="Times New Roman" w:cs="Times New Roman"/>
                <w:sz w:val="24"/>
                <w:szCs w:val="24"/>
                <w:lang w:eastAsia="lv-LV"/>
              </w:rPr>
            </w:pPr>
          </w:p>
        </w:tc>
        <w:tc>
          <w:tcPr>
            <w:tcW w:w="12192" w:type="dxa"/>
            <w:vMerge/>
            <w:tcBorders>
              <w:top w:val="single" w:sz="4" w:space="0" w:color="000000"/>
              <w:left w:val="single" w:sz="4" w:space="0" w:color="000000"/>
              <w:bottom w:val="single" w:sz="4" w:space="0" w:color="000000"/>
              <w:right w:val="single" w:sz="4" w:space="0" w:color="000000"/>
            </w:tcBorders>
            <w:vAlign w:val="center"/>
            <w:hideMark/>
          </w:tcPr>
          <w:p w14:paraId="4192D5D8" w14:textId="77777777" w:rsidR="002359C6" w:rsidRPr="00F07842" w:rsidRDefault="002359C6" w:rsidP="00F07842">
            <w:pPr>
              <w:spacing w:after="0" w:line="240" w:lineRule="auto"/>
              <w:rPr>
                <w:rFonts w:ascii="Times New Roman" w:eastAsia="Times New Roman" w:hAnsi="Times New Roman" w:cs="Times New Roman"/>
                <w:sz w:val="24"/>
                <w:szCs w:val="24"/>
                <w:lang w:eastAsia="lv-LV"/>
              </w:rPr>
            </w:pPr>
          </w:p>
        </w:tc>
      </w:tr>
    </w:tbl>
    <w:p w14:paraId="1188967A" w14:textId="77777777" w:rsidR="00F07842" w:rsidRPr="00F07842" w:rsidRDefault="00F07842" w:rsidP="00F07842">
      <w:pPr>
        <w:spacing w:after="0" w:line="240" w:lineRule="auto"/>
        <w:jc w:val="both"/>
        <w:rPr>
          <w:rFonts w:ascii="Times New Roman" w:eastAsia="Times New Roman" w:hAnsi="Times New Roman" w:cs="Times New Roman"/>
          <w:sz w:val="24"/>
          <w:szCs w:val="24"/>
          <w:lang w:eastAsia="lv-LV"/>
        </w:rPr>
      </w:pPr>
    </w:p>
    <w:p w14:paraId="40019153" w14:textId="77777777" w:rsidR="00F07842" w:rsidRPr="00F07842" w:rsidRDefault="00F07842" w:rsidP="00F07842">
      <w:pPr>
        <w:spacing w:after="0" w:line="240" w:lineRule="auto"/>
        <w:jc w:val="both"/>
        <w:rPr>
          <w:rFonts w:ascii="Times New Roman" w:eastAsia="Times New Roman" w:hAnsi="Times New Roman" w:cs="Times New Roman"/>
          <w:sz w:val="24"/>
          <w:szCs w:val="24"/>
          <w:lang w:eastAsia="lv-LV"/>
        </w:rPr>
      </w:pPr>
    </w:p>
    <w:p w14:paraId="1730F02D" w14:textId="77777777" w:rsidR="00F07842" w:rsidRPr="00F07842" w:rsidRDefault="00F07842" w:rsidP="00F07842">
      <w:pPr>
        <w:spacing w:after="0" w:line="240" w:lineRule="auto"/>
        <w:jc w:val="both"/>
        <w:rPr>
          <w:rFonts w:ascii="Times New Roman" w:eastAsia="Times New Roman" w:hAnsi="Times New Roman" w:cs="Times New Roman"/>
          <w:sz w:val="24"/>
          <w:szCs w:val="24"/>
        </w:rPr>
      </w:pPr>
      <w:r w:rsidRPr="00F07842">
        <w:rPr>
          <w:rFonts w:ascii="Times New Roman" w:eastAsia="Times New Roman" w:hAnsi="Times New Roman" w:cs="Times New Roman"/>
          <w:sz w:val="24"/>
          <w:szCs w:val="24"/>
          <w:lang w:eastAsia="lv-LV"/>
        </w:rPr>
        <w:t xml:space="preserve">Papildus aprīkojums (ko piedāvā, kas nav minēts tehniskajā specifikācijā, bet ir iekļauts piedāvājuma cenā) </w:t>
      </w:r>
    </w:p>
    <w:p w14:paraId="4B7AABB7" w14:textId="6DBFEC2E" w:rsidR="00F07842" w:rsidRPr="00F07842" w:rsidRDefault="00F07842" w:rsidP="00F07842">
      <w:pPr>
        <w:spacing w:after="0" w:line="240" w:lineRule="auto"/>
        <w:jc w:val="both"/>
        <w:rPr>
          <w:rFonts w:ascii="Times New Roman" w:eastAsia="Times New Roman" w:hAnsi="Times New Roman" w:cs="Times New Roman"/>
          <w:sz w:val="24"/>
          <w:szCs w:val="24"/>
        </w:rPr>
      </w:pPr>
      <w:r w:rsidRPr="00F07842">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________________________________________________________________________________________________________________________________________________________________________________________________________________________________________</w:t>
      </w:r>
    </w:p>
    <w:p w14:paraId="3C1A5C41" w14:textId="77777777" w:rsidR="00F07842" w:rsidRPr="00F07842" w:rsidRDefault="00F07842" w:rsidP="00F07842">
      <w:pPr>
        <w:spacing w:after="0" w:line="240" w:lineRule="auto"/>
        <w:jc w:val="both"/>
        <w:rPr>
          <w:rFonts w:ascii="Times New Roman" w:eastAsia="Times New Roman" w:hAnsi="Times New Roman" w:cs="Times New Roman"/>
          <w:sz w:val="24"/>
          <w:szCs w:val="24"/>
          <w:lang w:eastAsia="lv-LV"/>
        </w:rPr>
      </w:pPr>
    </w:p>
    <w:p w14:paraId="5A51FC1C" w14:textId="76A51DB2" w:rsidR="00F07842" w:rsidRPr="00F07842" w:rsidRDefault="00F07842" w:rsidP="00F07842">
      <w:pPr>
        <w:suppressAutoHyphens/>
        <w:autoSpaceDN w:val="0"/>
        <w:spacing w:after="0" w:line="240" w:lineRule="auto"/>
        <w:jc w:val="both"/>
        <w:textAlignment w:val="baseline"/>
        <w:rPr>
          <w:rFonts w:ascii="Liberation Serif" w:eastAsia="SimSun" w:hAnsi="Liberation Serif" w:cs="Mangal"/>
          <w:kern w:val="3"/>
          <w:sz w:val="24"/>
          <w:szCs w:val="24"/>
          <w:lang w:eastAsia="lv-LV" w:bidi="hi-IN"/>
        </w:rPr>
      </w:pPr>
      <w:r w:rsidRPr="00F07842">
        <w:rPr>
          <w:rFonts w:ascii="Times New Roman" w:eastAsia="Times New Roman" w:hAnsi="Times New Roman" w:cs="Times New Roman"/>
          <w:kern w:val="28"/>
          <w:sz w:val="24"/>
          <w:szCs w:val="24"/>
          <w:lang w:eastAsia="lv-LV"/>
        </w:rPr>
        <w:t>Prece tiks piegādāta ___________________________________.</w:t>
      </w:r>
    </w:p>
    <w:p w14:paraId="1641977D" w14:textId="77777777" w:rsidR="00F07842" w:rsidRPr="00F07842" w:rsidRDefault="00F07842" w:rsidP="00F07842">
      <w:pPr>
        <w:tabs>
          <w:tab w:val="left" w:pos="0"/>
        </w:tabs>
        <w:spacing w:after="0" w:line="254" w:lineRule="auto"/>
        <w:jc w:val="both"/>
        <w:rPr>
          <w:rFonts w:ascii="Times New Roman" w:eastAsia="Times New Roman" w:hAnsi="Times New Roman" w:cs="Times New Roman"/>
          <w:sz w:val="24"/>
          <w:szCs w:val="24"/>
        </w:rPr>
      </w:pPr>
    </w:p>
    <w:p w14:paraId="6D5D5DAA" w14:textId="77777777" w:rsidR="00F07842" w:rsidRPr="00F07842" w:rsidRDefault="00F07842" w:rsidP="00F07842">
      <w:pPr>
        <w:tabs>
          <w:tab w:val="left" w:pos="0"/>
        </w:tabs>
        <w:spacing w:after="0" w:line="254" w:lineRule="auto"/>
        <w:jc w:val="both"/>
        <w:rPr>
          <w:rFonts w:ascii="Times New Roman" w:eastAsia="Calibri" w:hAnsi="Times New Roman" w:cs="Times New Roman"/>
          <w:sz w:val="24"/>
          <w:szCs w:val="24"/>
        </w:rPr>
      </w:pPr>
      <w:r w:rsidRPr="00F07842">
        <w:rPr>
          <w:rFonts w:ascii="Times New Roman" w:eastAsia="Times New Roman" w:hAnsi="Times New Roman" w:cs="Times New Roman"/>
          <w:sz w:val="24"/>
          <w:szCs w:val="24"/>
        </w:rPr>
        <w:t>Piegādātās preces garantijas termiņš būs ______________________________.</w:t>
      </w:r>
    </w:p>
    <w:p w14:paraId="31DF38FF" w14:textId="77777777" w:rsidR="00F07842" w:rsidRPr="00F07842" w:rsidRDefault="00F07842" w:rsidP="00F07842">
      <w:pPr>
        <w:spacing w:after="0" w:line="240" w:lineRule="auto"/>
        <w:jc w:val="both"/>
        <w:rPr>
          <w:rFonts w:ascii="Times New Roman" w:eastAsia="Times New Roman" w:hAnsi="Times New Roman" w:cs="Times New Roman"/>
          <w:sz w:val="24"/>
          <w:szCs w:val="24"/>
          <w:lang w:eastAsia="lv-LV"/>
        </w:rPr>
      </w:pPr>
    </w:p>
    <w:p w14:paraId="678E86ED" w14:textId="12F5952D" w:rsidR="00F07842" w:rsidRPr="00F07842" w:rsidRDefault="00F07842" w:rsidP="00F07842">
      <w:pPr>
        <w:tabs>
          <w:tab w:val="left" w:pos="0"/>
        </w:tabs>
        <w:spacing w:after="0" w:line="240" w:lineRule="auto"/>
        <w:jc w:val="both"/>
        <w:rPr>
          <w:rFonts w:ascii="Times New Roman" w:eastAsia="Times New Roman" w:hAnsi="Times New Roman" w:cs="Times New Roman"/>
          <w:sz w:val="24"/>
          <w:szCs w:val="24"/>
        </w:rPr>
      </w:pPr>
      <w:r w:rsidRPr="00F07842">
        <w:rPr>
          <w:rFonts w:ascii="Times New Roman" w:eastAsia="Times New Roman" w:hAnsi="Times New Roman" w:cs="Times New Roman"/>
          <w:sz w:val="24"/>
          <w:szCs w:val="24"/>
        </w:rPr>
        <w:t xml:space="preserve">Ar šo apliecinu piedāvātās preces atbilstību tehniskajai specifikācijai: </w:t>
      </w:r>
    </w:p>
    <w:p w14:paraId="61DB238A" w14:textId="77777777" w:rsidR="00F07842" w:rsidRPr="00F07842" w:rsidRDefault="00F07842" w:rsidP="00F07842">
      <w:pPr>
        <w:tabs>
          <w:tab w:val="left" w:pos="0"/>
        </w:tabs>
        <w:spacing w:after="0" w:line="240" w:lineRule="auto"/>
        <w:jc w:val="both"/>
        <w:rPr>
          <w:rFonts w:ascii="Times New Roman" w:eastAsia="Times New Roman" w:hAnsi="Times New Roman" w:cs="Times New Roman"/>
          <w:sz w:val="24"/>
          <w:szCs w:val="24"/>
        </w:rPr>
      </w:pPr>
    </w:p>
    <w:p w14:paraId="2EEF3F20" w14:textId="77777777" w:rsidR="00F07842" w:rsidRPr="00F07842" w:rsidRDefault="00F07842" w:rsidP="00F07842">
      <w:pPr>
        <w:spacing w:after="0" w:line="240" w:lineRule="auto"/>
        <w:jc w:val="both"/>
        <w:rPr>
          <w:rFonts w:ascii="Times New Roman" w:eastAsia="Times New Roman" w:hAnsi="Times New Roman" w:cs="Times New Roman"/>
          <w:sz w:val="24"/>
          <w:szCs w:val="24"/>
          <w:lang w:eastAsia="lv-LV"/>
        </w:rPr>
      </w:pPr>
      <w:r w:rsidRPr="00F07842">
        <w:rPr>
          <w:rFonts w:ascii="Times New Roman" w:eastAsia="Times New Roman" w:hAnsi="Times New Roman" w:cs="Times New Roman"/>
          <w:sz w:val="24"/>
          <w:szCs w:val="24"/>
          <w:lang w:eastAsia="lv-LV"/>
        </w:rPr>
        <w:t xml:space="preserve">Paraksts: </w:t>
      </w:r>
      <w:r w:rsidRPr="00F07842">
        <w:rPr>
          <w:rFonts w:ascii="Times New Roman" w:eastAsia="Times New Roman" w:hAnsi="Times New Roman" w:cs="Times New Roman"/>
          <w:sz w:val="24"/>
          <w:szCs w:val="24"/>
          <w:lang w:eastAsia="lv-LV"/>
        </w:rPr>
        <w:tab/>
      </w:r>
      <w:r w:rsidRPr="00F07842">
        <w:rPr>
          <w:rFonts w:ascii="Times New Roman" w:eastAsia="Times New Roman" w:hAnsi="Times New Roman" w:cs="Times New Roman"/>
          <w:sz w:val="24"/>
          <w:szCs w:val="24"/>
          <w:lang w:eastAsia="lv-LV"/>
        </w:rPr>
        <w:tab/>
      </w:r>
      <w:r w:rsidRPr="00F07842">
        <w:rPr>
          <w:rFonts w:ascii="Times New Roman" w:eastAsia="Times New Roman" w:hAnsi="Times New Roman" w:cs="Times New Roman"/>
          <w:sz w:val="24"/>
          <w:szCs w:val="24"/>
          <w:lang w:eastAsia="lv-LV"/>
        </w:rPr>
        <w:tab/>
        <w:t>__________________________________</w:t>
      </w:r>
    </w:p>
    <w:p w14:paraId="2B5567DF" w14:textId="77777777" w:rsidR="00F07842" w:rsidRPr="00F07842" w:rsidRDefault="00F07842" w:rsidP="00F07842">
      <w:pPr>
        <w:spacing w:after="0" w:line="240" w:lineRule="auto"/>
        <w:rPr>
          <w:rFonts w:ascii="Times New Roman" w:eastAsia="Times New Roman" w:hAnsi="Times New Roman" w:cs="Times New Roman"/>
          <w:sz w:val="24"/>
          <w:szCs w:val="24"/>
          <w:lang w:eastAsia="lv-LV"/>
        </w:rPr>
      </w:pPr>
    </w:p>
    <w:p w14:paraId="067EA72A" w14:textId="77777777" w:rsidR="00F07842" w:rsidRPr="00F07842" w:rsidRDefault="00F07842" w:rsidP="00F07842">
      <w:pPr>
        <w:spacing w:after="0" w:line="240" w:lineRule="auto"/>
        <w:rPr>
          <w:rFonts w:ascii="Times New Roman" w:eastAsia="Times New Roman" w:hAnsi="Times New Roman" w:cs="Times New Roman"/>
          <w:sz w:val="24"/>
          <w:szCs w:val="24"/>
          <w:lang w:eastAsia="lv-LV"/>
        </w:rPr>
      </w:pPr>
      <w:r w:rsidRPr="00F07842">
        <w:rPr>
          <w:rFonts w:ascii="Times New Roman" w:eastAsia="Times New Roman" w:hAnsi="Times New Roman" w:cs="Times New Roman"/>
          <w:sz w:val="24"/>
          <w:szCs w:val="24"/>
          <w:lang w:eastAsia="lv-LV"/>
        </w:rPr>
        <w:t xml:space="preserve">Vārds, uzvārds: </w:t>
      </w:r>
      <w:r w:rsidRPr="00F07842">
        <w:rPr>
          <w:rFonts w:ascii="Times New Roman" w:eastAsia="Times New Roman" w:hAnsi="Times New Roman" w:cs="Times New Roman"/>
          <w:sz w:val="24"/>
          <w:szCs w:val="24"/>
          <w:lang w:eastAsia="lv-LV"/>
        </w:rPr>
        <w:tab/>
      </w:r>
      <w:r w:rsidRPr="00F07842">
        <w:rPr>
          <w:rFonts w:ascii="Times New Roman" w:eastAsia="Times New Roman" w:hAnsi="Times New Roman" w:cs="Times New Roman"/>
          <w:sz w:val="24"/>
          <w:szCs w:val="24"/>
          <w:lang w:eastAsia="lv-LV"/>
        </w:rPr>
        <w:tab/>
        <w:t>__________________________________</w:t>
      </w:r>
    </w:p>
    <w:p w14:paraId="43DF9EDE" w14:textId="77777777" w:rsidR="00F07842" w:rsidRPr="00F07842" w:rsidRDefault="00F07842" w:rsidP="00F07842">
      <w:pPr>
        <w:spacing w:after="0" w:line="240" w:lineRule="auto"/>
        <w:jc w:val="both"/>
        <w:rPr>
          <w:rFonts w:ascii="Times New Roman" w:eastAsia="Times New Roman" w:hAnsi="Times New Roman" w:cs="Times New Roman"/>
          <w:sz w:val="24"/>
          <w:szCs w:val="24"/>
          <w:lang w:eastAsia="lv-LV"/>
        </w:rPr>
      </w:pPr>
    </w:p>
    <w:p w14:paraId="74DE95B8" w14:textId="77777777" w:rsidR="00F07842" w:rsidRPr="00F07842" w:rsidRDefault="00F07842" w:rsidP="00F07842">
      <w:pPr>
        <w:spacing w:after="0" w:line="240" w:lineRule="auto"/>
        <w:jc w:val="both"/>
        <w:rPr>
          <w:rFonts w:ascii="Times New Roman" w:eastAsia="Times New Roman" w:hAnsi="Times New Roman" w:cs="Times New Roman"/>
          <w:sz w:val="24"/>
          <w:szCs w:val="24"/>
          <w:lang w:eastAsia="lv-LV"/>
        </w:rPr>
      </w:pPr>
      <w:r w:rsidRPr="00F07842">
        <w:rPr>
          <w:rFonts w:ascii="Times New Roman" w:eastAsia="Times New Roman" w:hAnsi="Times New Roman" w:cs="Times New Roman"/>
          <w:sz w:val="24"/>
          <w:szCs w:val="24"/>
          <w:lang w:eastAsia="lv-LV"/>
        </w:rPr>
        <w:t>Amats:</w:t>
      </w:r>
      <w:r w:rsidRPr="00F07842">
        <w:rPr>
          <w:rFonts w:ascii="Times New Roman" w:eastAsia="Times New Roman" w:hAnsi="Times New Roman" w:cs="Times New Roman"/>
          <w:sz w:val="24"/>
          <w:szCs w:val="24"/>
          <w:lang w:eastAsia="lv-LV"/>
        </w:rPr>
        <w:tab/>
      </w:r>
      <w:r w:rsidRPr="00F07842">
        <w:rPr>
          <w:rFonts w:ascii="Times New Roman" w:eastAsia="Times New Roman" w:hAnsi="Times New Roman" w:cs="Times New Roman"/>
          <w:sz w:val="24"/>
          <w:szCs w:val="24"/>
          <w:lang w:eastAsia="lv-LV"/>
        </w:rPr>
        <w:tab/>
      </w:r>
      <w:r w:rsidRPr="00F07842">
        <w:rPr>
          <w:rFonts w:ascii="Times New Roman" w:eastAsia="Times New Roman" w:hAnsi="Times New Roman" w:cs="Times New Roman"/>
          <w:sz w:val="24"/>
          <w:szCs w:val="24"/>
          <w:lang w:eastAsia="lv-LV"/>
        </w:rPr>
        <w:tab/>
      </w:r>
      <w:r w:rsidRPr="00F07842">
        <w:rPr>
          <w:rFonts w:ascii="Times New Roman" w:eastAsia="Times New Roman" w:hAnsi="Times New Roman" w:cs="Times New Roman"/>
          <w:sz w:val="24"/>
          <w:szCs w:val="24"/>
          <w:lang w:eastAsia="lv-LV"/>
        </w:rPr>
        <w:tab/>
        <w:t xml:space="preserve"> __________________________________</w:t>
      </w:r>
    </w:p>
    <w:p w14:paraId="1A22A357" w14:textId="77777777" w:rsidR="00F07842" w:rsidRPr="00F07842" w:rsidRDefault="00F07842" w:rsidP="00F07842">
      <w:pPr>
        <w:spacing w:after="0" w:line="240" w:lineRule="auto"/>
        <w:jc w:val="both"/>
        <w:rPr>
          <w:rFonts w:ascii="Times New Roman" w:eastAsia="Times New Roman" w:hAnsi="Times New Roman" w:cs="Times New Roman"/>
          <w:sz w:val="24"/>
          <w:szCs w:val="24"/>
          <w:lang w:eastAsia="lv-LV"/>
        </w:rPr>
      </w:pPr>
    </w:p>
    <w:p w14:paraId="2B4A4FDA" w14:textId="377131F9" w:rsidR="0048745D" w:rsidRDefault="00F07842" w:rsidP="0021405F">
      <w:pPr>
        <w:spacing w:after="0" w:line="240" w:lineRule="auto"/>
        <w:jc w:val="both"/>
      </w:pPr>
      <w:r w:rsidRPr="00F07842">
        <w:rPr>
          <w:rFonts w:ascii="Times New Roman" w:eastAsia="Times New Roman" w:hAnsi="Times New Roman" w:cs="Times New Roman"/>
          <w:sz w:val="24"/>
          <w:szCs w:val="24"/>
          <w:lang w:eastAsia="lv-LV"/>
        </w:rPr>
        <w:t>2021.gada ___.___________________</w:t>
      </w:r>
    </w:p>
    <w:sectPr w:rsidR="0048745D" w:rsidSect="0021405F">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45717"/>
    <w:multiLevelType w:val="multilevel"/>
    <w:tmpl w:val="097630F8"/>
    <w:lvl w:ilvl="0">
      <w:start w:val="11"/>
      <w:numFmt w:val="decimal"/>
      <w:lvlText w:val="%1."/>
      <w:lvlJc w:val="left"/>
      <w:pPr>
        <w:ind w:left="480" w:hanging="480"/>
      </w:pPr>
      <w:rPr>
        <w:b/>
      </w:r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669D6925"/>
    <w:multiLevelType w:val="multilevel"/>
    <w:tmpl w:val="241CCA1A"/>
    <w:lvl w:ilvl="0">
      <w:start w:val="1"/>
      <w:numFmt w:val="decimal"/>
      <w:lvlText w:val="%1."/>
      <w:lvlJc w:val="left"/>
      <w:pPr>
        <w:ind w:left="36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42"/>
    <w:rsid w:val="0021405F"/>
    <w:rsid w:val="002359C6"/>
    <w:rsid w:val="0048745D"/>
    <w:rsid w:val="004C6BE3"/>
    <w:rsid w:val="006939DB"/>
    <w:rsid w:val="007102F4"/>
    <w:rsid w:val="00944B26"/>
    <w:rsid w:val="00ED2256"/>
    <w:rsid w:val="00F078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BDEB"/>
  <w15:chartTrackingRefBased/>
  <w15:docId w15:val="{EF486770-87EA-4E88-8FE3-5364C09D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7842"/>
    <w:rPr>
      <w:color w:val="0563C1" w:themeColor="hyperlink"/>
      <w:u w:val="single"/>
    </w:rPr>
  </w:style>
  <w:style w:type="character" w:styleId="UnresolvedMention">
    <w:name w:val="Unresolved Mention"/>
    <w:basedOn w:val="DefaultParagraphFont"/>
    <w:uiPriority w:val="99"/>
    <w:semiHidden/>
    <w:unhideWhenUsed/>
    <w:rsid w:val="00F07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72858">
      <w:bodyDiv w:val="1"/>
      <w:marLeft w:val="0"/>
      <w:marRight w:val="0"/>
      <w:marTop w:val="0"/>
      <w:marBottom w:val="0"/>
      <w:divBdr>
        <w:top w:val="none" w:sz="0" w:space="0" w:color="auto"/>
        <w:left w:val="none" w:sz="0" w:space="0" w:color="auto"/>
        <w:bottom w:val="none" w:sz="0" w:space="0" w:color="auto"/>
        <w:right w:val="none" w:sz="0" w:space="0" w:color="auto"/>
      </w:divBdr>
    </w:div>
    <w:div w:id="1449544790">
      <w:bodyDiv w:val="1"/>
      <w:marLeft w:val="0"/>
      <w:marRight w:val="0"/>
      <w:marTop w:val="0"/>
      <w:marBottom w:val="0"/>
      <w:divBdr>
        <w:top w:val="none" w:sz="0" w:space="0" w:color="auto"/>
        <w:left w:val="none" w:sz="0" w:space="0" w:color="auto"/>
        <w:bottom w:val="none" w:sz="0" w:space="0" w:color="auto"/>
        <w:right w:val="none" w:sz="0" w:space="0" w:color="auto"/>
      </w:divBdr>
    </w:div>
    <w:div w:id="149633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hyperlink" Target="mailto:inga.purina.eglit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zduleja@balvi.lv" TargetMode="External"/><Relationship Id="rId11" Type="http://schemas.openxmlformats.org/officeDocument/2006/relationships/theme" Target="theme/theme1.xml"/><Relationship Id="rId5" Type="http://schemas.openxmlformats.org/officeDocument/2006/relationships/hyperlink" Target="mailto:lazduleja@balvi.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5412</Words>
  <Characters>3085</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Inga</cp:lastModifiedBy>
  <cp:revision>7</cp:revision>
  <cp:lastPrinted>2021-08-23T08:52:00Z</cp:lastPrinted>
  <dcterms:created xsi:type="dcterms:W3CDTF">2021-08-23T08:10:00Z</dcterms:created>
  <dcterms:modified xsi:type="dcterms:W3CDTF">2021-08-23T09:01:00Z</dcterms:modified>
</cp:coreProperties>
</file>